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1A5" w:rsidRPr="00A41303" w:rsidRDefault="00BF61A5" w:rsidP="00541A6B">
      <w:pPr>
        <w:jc w:val="both"/>
        <w:rPr>
          <w:sz w:val="22"/>
          <w:szCs w:val="22"/>
        </w:rPr>
      </w:pPr>
      <w:r w:rsidRPr="00A41303">
        <w:rPr>
          <w:sz w:val="22"/>
          <w:szCs w:val="22"/>
        </w:rPr>
        <w:t xml:space="preserve">Настоящим </w:t>
      </w:r>
      <w:r w:rsidR="00F72BE1">
        <w:rPr>
          <w:sz w:val="22"/>
          <w:szCs w:val="22"/>
        </w:rPr>
        <w:t>Организатор тендера</w:t>
      </w:r>
      <w:r w:rsidRPr="00A41303">
        <w:rPr>
          <w:sz w:val="22"/>
          <w:szCs w:val="22"/>
        </w:rPr>
        <w:t xml:space="preserve"> приглашает </w:t>
      </w:r>
      <w:r w:rsidR="00F72BE1">
        <w:rPr>
          <w:sz w:val="22"/>
          <w:szCs w:val="22"/>
        </w:rPr>
        <w:t>Участника</w:t>
      </w:r>
      <w:r w:rsidR="007D70AE" w:rsidRPr="00A41303">
        <w:rPr>
          <w:sz w:val="22"/>
          <w:szCs w:val="22"/>
        </w:rPr>
        <w:t xml:space="preserve"> </w:t>
      </w:r>
      <w:r w:rsidRPr="00A41303">
        <w:rPr>
          <w:sz w:val="22"/>
          <w:szCs w:val="22"/>
        </w:rPr>
        <w:t>представить сво</w:t>
      </w:r>
      <w:r w:rsidR="00F72BE1">
        <w:rPr>
          <w:sz w:val="22"/>
          <w:szCs w:val="22"/>
        </w:rPr>
        <w:t>ё</w:t>
      </w:r>
      <w:r w:rsidRPr="00A41303">
        <w:rPr>
          <w:sz w:val="22"/>
          <w:szCs w:val="22"/>
        </w:rPr>
        <w:t xml:space="preserve"> коммерческие предложени</w:t>
      </w:r>
      <w:r w:rsidR="00F72BE1">
        <w:rPr>
          <w:sz w:val="22"/>
          <w:szCs w:val="22"/>
        </w:rPr>
        <w:t>е</w:t>
      </w:r>
      <w:r w:rsidRPr="00A41303">
        <w:rPr>
          <w:sz w:val="22"/>
          <w:szCs w:val="22"/>
        </w:rPr>
        <w:t xml:space="preserve"> по организации междугородних перевозок грузов автомобильным транспортом по городам РФ.</w:t>
      </w:r>
    </w:p>
    <w:p w:rsidR="00DB40D0" w:rsidRDefault="00DB40D0" w:rsidP="006E113C">
      <w:pPr>
        <w:jc w:val="both"/>
        <w:rPr>
          <w:sz w:val="22"/>
          <w:szCs w:val="22"/>
        </w:rPr>
      </w:pPr>
    </w:p>
    <w:p w:rsidR="009C3DAD" w:rsidRDefault="00DB40D0" w:rsidP="006E11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Таблица-1. </w:t>
      </w:r>
      <w:r w:rsidR="00C949BF" w:rsidRPr="00A41303">
        <w:rPr>
          <w:sz w:val="22"/>
          <w:szCs w:val="22"/>
        </w:rPr>
        <w:t>Тариф</w:t>
      </w:r>
      <w:r w:rsidR="00E02A49">
        <w:rPr>
          <w:sz w:val="22"/>
          <w:szCs w:val="22"/>
        </w:rPr>
        <w:t>ы</w:t>
      </w:r>
      <w:r w:rsidR="00C949BF" w:rsidRPr="00A41303">
        <w:rPr>
          <w:sz w:val="22"/>
          <w:szCs w:val="22"/>
        </w:rPr>
        <w:t xml:space="preserve"> </w:t>
      </w:r>
      <w:r w:rsidR="008070E7" w:rsidRPr="00A41303">
        <w:rPr>
          <w:sz w:val="22"/>
          <w:szCs w:val="22"/>
        </w:rPr>
        <w:t>по предоставлению транспорта на перевозки по следующим маршрутам</w:t>
      </w:r>
      <w:r w:rsidR="0085446E">
        <w:rPr>
          <w:sz w:val="22"/>
          <w:szCs w:val="22"/>
        </w:rPr>
        <w:t>:</w:t>
      </w:r>
    </w:p>
    <w:p w:rsidR="005845D6" w:rsidRPr="00A41303" w:rsidRDefault="005845D6" w:rsidP="005845D6">
      <w:pPr>
        <w:jc w:val="both"/>
        <w:rPr>
          <w:sz w:val="22"/>
          <w:szCs w:val="22"/>
        </w:rPr>
      </w:pPr>
    </w:p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3827"/>
        <w:gridCol w:w="2982"/>
        <w:gridCol w:w="1412"/>
      </w:tblGrid>
      <w:tr w:rsidR="005845D6" w:rsidRPr="00A41303" w:rsidTr="005845D6">
        <w:trPr>
          <w:trHeight w:val="1215"/>
        </w:trPr>
        <w:tc>
          <w:tcPr>
            <w:tcW w:w="5949" w:type="dxa"/>
            <w:gridSpan w:val="2"/>
            <w:shd w:val="clear" w:color="000000" w:fill="F2DDDC"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1303">
              <w:rPr>
                <w:b/>
                <w:bCs/>
                <w:color w:val="000000"/>
                <w:sz w:val="22"/>
                <w:szCs w:val="22"/>
              </w:rPr>
              <w:t>Маршрут</w:t>
            </w:r>
          </w:p>
        </w:tc>
        <w:tc>
          <w:tcPr>
            <w:tcW w:w="2982" w:type="dxa"/>
            <w:shd w:val="clear" w:color="000000" w:fill="F2DDDC"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b/>
                <w:bCs/>
                <w:sz w:val="22"/>
                <w:szCs w:val="22"/>
              </w:rPr>
            </w:pPr>
            <w:r w:rsidRPr="00A41303">
              <w:rPr>
                <w:b/>
                <w:bCs/>
                <w:sz w:val="22"/>
                <w:szCs w:val="22"/>
              </w:rPr>
              <w:t xml:space="preserve">Тариф, </w:t>
            </w:r>
            <w:proofErr w:type="spellStart"/>
            <w:r w:rsidRPr="00A41303">
              <w:rPr>
                <w:b/>
                <w:bCs/>
                <w:sz w:val="22"/>
                <w:szCs w:val="22"/>
              </w:rPr>
              <w:t>руб</w:t>
            </w:r>
            <w:proofErr w:type="spellEnd"/>
            <w:r w:rsidRPr="00A41303">
              <w:rPr>
                <w:b/>
                <w:bCs/>
                <w:sz w:val="22"/>
                <w:szCs w:val="22"/>
              </w:rPr>
              <w:t xml:space="preserve"> </w:t>
            </w:r>
          </w:p>
          <w:p w:rsidR="005845D6" w:rsidRPr="00A41303" w:rsidRDefault="005845D6" w:rsidP="006219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1303">
              <w:rPr>
                <w:b/>
                <w:bCs/>
                <w:sz w:val="22"/>
                <w:szCs w:val="22"/>
              </w:rPr>
              <w:t>в т.ч. НДС</w:t>
            </w:r>
          </w:p>
        </w:tc>
        <w:tc>
          <w:tcPr>
            <w:tcW w:w="1412" w:type="dxa"/>
            <w:shd w:val="clear" w:color="000000" w:fill="F2DDDC"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41303">
              <w:rPr>
                <w:b/>
                <w:bCs/>
                <w:color w:val="000000"/>
                <w:sz w:val="22"/>
                <w:szCs w:val="22"/>
              </w:rPr>
              <w:t>Срок доставки, сутки</w:t>
            </w:r>
          </w:p>
        </w:tc>
      </w:tr>
      <w:tr w:rsidR="005845D6" w:rsidRPr="00B51914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B51914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B51914">
              <w:rPr>
                <w:color w:val="000000"/>
                <w:sz w:val="22"/>
                <w:szCs w:val="22"/>
              </w:rPr>
              <w:t>Воронеж -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B51914" w:rsidRDefault="005845D6" w:rsidP="006219BE">
            <w:pPr>
              <w:rPr>
                <w:color w:val="000000"/>
                <w:sz w:val="22"/>
                <w:szCs w:val="22"/>
              </w:rPr>
            </w:pPr>
            <w:r w:rsidRPr="00B51914">
              <w:rPr>
                <w:color w:val="000000"/>
                <w:sz w:val="22"/>
                <w:szCs w:val="22"/>
              </w:rPr>
              <w:t>Знаменск (Астраханская обл.)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B51914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B51914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B51914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RPr="00A41303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RPr="00A41303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Минеральные Воды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RPr="00A41303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Ростов–на-Дону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1</w:t>
            </w:r>
          </w:p>
        </w:tc>
      </w:tr>
      <w:tr w:rsidR="005845D6" w:rsidRPr="00A41303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RPr="00A41303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Сочи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A41303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A41303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RPr="00621FD0" w:rsidTr="005845D6">
        <w:trPr>
          <w:trHeight w:val="300"/>
        </w:trPr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5845D6" w:rsidRPr="00621FD0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  <w:r w:rsidRPr="00621FD0">
              <w:rPr>
                <w:color w:val="000000"/>
                <w:sz w:val="22"/>
                <w:szCs w:val="22"/>
              </w:rPr>
              <w:t xml:space="preserve">Воронеж - 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:rsidR="005845D6" w:rsidRPr="00621FD0" w:rsidRDefault="005845D6" w:rsidP="006219BE">
            <w:pPr>
              <w:rPr>
                <w:color w:val="000000"/>
                <w:sz w:val="22"/>
                <w:szCs w:val="22"/>
              </w:rPr>
            </w:pPr>
            <w:r w:rsidRPr="00621FD0">
              <w:rPr>
                <w:color w:val="000000"/>
                <w:sz w:val="22"/>
                <w:szCs w:val="22"/>
              </w:rPr>
              <w:t xml:space="preserve">Энгельс 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:rsidR="005845D6" w:rsidRPr="00621FD0" w:rsidRDefault="005845D6" w:rsidP="006219B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5845D6" w:rsidRPr="00621FD0" w:rsidRDefault="005845D6" w:rsidP="006219BE">
            <w:pPr>
              <w:jc w:val="center"/>
              <w:rPr>
                <w:color w:val="000000"/>
                <w:sz w:val="22"/>
                <w:szCs w:val="22"/>
              </w:rPr>
            </w:pPr>
            <w:r w:rsidRPr="00621FD0">
              <w:rPr>
                <w:color w:val="000000"/>
                <w:sz w:val="22"/>
                <w:szCs w:val="22"/>
              </w:rPr>
              <w:t>2</w:t>
            </w:r>
          </w:p>
        </w:tc>
      </w:tr>
    </w:tbl>
    <w:tbl>
      <w:tblPr>
        <w:tblpPr w:leftFromText="180" w:rightFromText="180" w:vertAnchor="text" w:tblpX="-20" w:tblpY="1"/>
        <w:tblOverlap w:val="never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37"/>
        <w:gridCol w:w="3797"/>
        <w:gridCol w:w="2987"/>
        <w:gridCol w:w="1427"/>
      </w:tblGrid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 -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Воронеж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845D6" w:rsidTr="005845D6">
        <w:trPr>
          <w:trHeight w:val="285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 -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- Челябинск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/ 5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Ижевск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Ижевск - Пермь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/ 4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Казань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Tr="005845D6">
        <w:trPr>
          <w:trHeight w:val="285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Новгород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Калужская область 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 -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Краснодар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72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Красноярск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Москва и Московская область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часов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СПб -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Мурманск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Новгород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Владимир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Новосибирск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5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-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3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2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- Екатеринбург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3 / 4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- Екатеринбург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2 / 3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- Тюмень 1 водитель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3 / 5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Пермь - Тюмень 2 водителя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2 / 4</w:t>
            </w:r>
          </w:p>
        </w:tc>
      </w:tr>
      <w:tr w:rsidR="005845D6" w:rsidRPr="0085446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5845D6" w:rsidRPr="00A24898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 w:rsidRPr="00A24898"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5845D6" w:rsidRPr="00A24898" w:rsidRDefault="005845D6" w:rsidP="005845D6">
            <w:pPr>
              <w:rPr>
                <w:color w:val="000000"/>
                <w:sz w:val="22"/>
                <w:szCs w:val="22"/>
              </w:rPr>
            </w:pPr>
            <w:r w:rsidRPr="00A24898">
              <w:rPr>
                <w:color w:val="000000"/>
                <w:sz w:val="22"/>
                <w:szCs w:val="22"/>
              </w:rPr>
              <w:t xml:space="preserve">Пермь - Уфа  </w:t>
            </w:r>
          </w:p>
        </w:tc>
        <w:tc>
          <w:tcPr>
            <w:tcW w:w="2987" w:type="dxa"/>
            <w:shd w:val="clear" w:color="auto" w:fill="auto"/>
          </w:tcPr>
          <w:p w:rsidR="005845D6" w:rsidRPr="0085446E" w:rsidRDefault="005845D6" w:rsidP="005845D6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3 / 4</w:t>
            </w:r>
          </w:p>
        </w:tc>
      </w:tr>
      <w:tr w:rsidR="005845D6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  <w:hideMark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Ростов-на-Дону</w:t>
            </w:r>
          </w:p>
        </w:tc>
        <w:tc>
          <w:tcPr>
            <w:tcW w:w="2987" w:type="dxa"/>
            <w:shd w:val="clear" w:color="auto" w:fill="auto"/>
          </w:tcPr>
          <w:p w:rsidR="005845D6" w:rsidRDefault="005845D6" w:rsidP="005845D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5845D6" w:rsidRPr="005845D6" w:rsidRDefault="005845D6" w:rsidP="005845D6">
            <w:pPr>
              <w:jc w:val="center"/>
              <w:rPr>
                <w:color w:val="000000"/>
                <w:sz w:val="22"/>
                <w:szCs w:val="22"/>
              </w:rPr>
            </w:pPr>
            <w:r w:rsidRPr="005845D6">
              <w:rPr>
                <w:color w:val="000000"/>
                <w:sz w:val="22"/>
                <w:szCs w:val="22"/>
              </w:rPr>
              <w:t>3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Самара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Сочи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Тюмень 1 водитель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Тюмень 2 водителя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Екатеринбург заезд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СПб - 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Уфа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Казань заезд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D38EE" w:rsidTr="005845D6">
        <w:trPr>
          <w:trHeight w:val="300"/>
        </w:trPr>
        <w:tc>
          <w:tcPr>
            <w:tcW w:w="2137" w:type="dxa"/>
            <w:shd w:val="clear" w:color="auto" w:fill="auto"/>
            <w:vAlign w:val="center"/>
          </w:tcPr>
          <w:p w:rsid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797" w:type="dxa"/>
            <w:shd w:val="clear" w:color="auto" w:fill="auto"/>
            <w:vAlign w:val="center"/>
          </w:tcPr>
          <w:p w:rsidR="009D38EE" w:rsidRPr="009D38EE" w:rsidRDefault="009D38EE" w:rsidP="009D38EE">
            <w:pPr>
              <w:jc w:val="right"/>
              <w:rPr>
                <w:color w:val="000000"/>
                <w:sz w:val="22"/>
                <w:szCs w:val="22"/>
              </w:rPr>
            </w:pPr>
            <w:r w:rsidRPr="009D38EE">
              <w:rPr>
                <w:color w:val="000000"/>
                <w:sz w:val="22"/>
                <w:szCs w:val="22"/>
              </w:rPr>
              <w:t>Самара заезд</w:t>
            </w:r>
          </w:p>
        </w:tc>
        <w:tc>
          <w:tcPr>
            <w:tcW w:w="2987" w:type="dxa"/>
            <w:shd w:val="clear" w:color="auto" w:fill="auto"/>
          </w:tcPr>
          <w:p w:rsidR="009D38EE" w:rsidRDefault="009D38EE" w:rsidP="009D38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auto"/>
          </w:tcPr>
          <w:p w:rsidR="009D38EE" w:rsidRPr="005845D6" w:rsidRDefault="008A75C7" w:rsidP="009D38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845D6" w:rsidRDefault="005845D6" w:rsidP="00760743">
      <w:pPr>
        <w:rPr>
          <w:sz w:val="22"/>
          <w:szCs w:val="22"/>
        </w:rPr>
      </w:pPr>
    </w:p>
    <w:p w:rsidR="002C3C78" w:rsidRPr="006A6B32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6A6B32">
        <w:rPr>
          <w:sz w:val="22"/>
          <w:szCs w:val="22"/>
        </w:rPr>
        <w:t xml:space="preserve">Требуемый тип подвижного состава </w:t>
      </w:r>
      <w:r w:rsidR="00BC4906" w:rsidRPr="006A6B32">
        <w:rPr>
          <w:sz w:val="22"/>
          <w:szCs w:val="22"/>
        </w:rPr>
        <w:t>- автомашины</w:t>
      </w:r>
      <w:r w:rsidRPr="006A6B32">
        <w:rPr>
          <w:sz w:val="22"/>
          <w:szCs w:val="22"/>
        </w:rPr>
        <w:t xml:space="preserve"> с рефрижераторной установкой, способн</w:t>
      </w:r>
      <w:r>
        <w:rPr>
          <w:sz w:val="22"/>
          <w:szCs w:val="22"/>
        </w:rPr>
        <w:t xml:space="preserve">ые </w:t>
      </w:r>
      <w:r w:rsidRPr="006A6B32">
        <w:rPr>
          <w:sz w:val="22"/>
          <w:szCs w:val="22"/>
        </w:rPr>
        <w:t>поддерживать температурный режим и оборудованн</w:t>
      </w:r>
      <w:r>
        <w:rPr>
          <w:sz w:val="22"/>
          <w:szCs w:val="22"/>
        </w:rPr>
        <w:t>ые</w:t>
      </w:r>
      <w:r w:rsidRPr="006A6B32">
        <w:rPr>
          <w:sz w:val="22"/>
          <w:szCs w:val="22"/>
        </w:rPr>
        <w:t xml:space="preserve"> системой контроля поддержания заданной температуры (самописец и пр.):</w:t>
      </w:r>
    </w:p>
    <w:p w:rsidR="002C3C78" w:rsidRPr="006A6B32" w:rsidRDefault="002C3C78" w:rsidP="002C3C78">
      <w:pPr>
        <w:numPr>
          <w:ilvl w:val="0"/>
          <w:numId w:val="35"/>
        </w:numPr>
        <w:jc w:val="both"/>
        <w:rPr>
          <w:sz w:val="22"/>
          <w:szCs w:val="22"/>
        </w:rPr>
      </w:pPr>
      <w:r w:rsidRPr="006A6B32">
        <w:rPr>
          <w:sz w:val="22"/>
          <w:szCs w:val="22"/>
        </w:rPr>
        <w:t>Режим при перевозке свежемороженой продукции: -18 (минус восемнадцать) град. Цельсия</w:t>
      </w:r>
    </w:p>
    <w:p w:rsidR="002C3C78" w:rsidRPr="006A6B32" w:rsidRDefault="002C3C78" w:rsidP="002C3C78">
      <w:pPr>
        <w:numPr>
          <w:ilvl w:val="0"/>
          <w:numId w:val="35"/>
        </w:numPr>
        <w:jc w:val="both"/>
        <w:rPr>
          <w:sz w:val="22"/>
          <w:szCs w:val="22"/>
        </w:rPr>
      </w:pPr>
      <w:r w:rsidRPr="006A6B32">
        <w:rPr>
          <w:sz w:val="22"/>
          <w:szCs w:val="22"/>
        </w:rPr>
        <w:t>Режим при перевозке охлажденной продукции: -4 (минус четыре) град. Цельсия в летний период и -2 (минус два) град. Цельсия в зимний и переходный периоды).</w:t>
      </w:r>
    </w:p>
    <w:p w:rsidR="002C3C78" w:rsidRPr="001902FB" w:rsidRDefault="002C3C78" w:rsidP="002C3C78">
      <w:pPr>
        <w:ind w:left="426"/>
        <w:jc w:val="both"/>
        <w:rPr>
          <w:sz w:val="22"/>
          <w:szCs w:val="22"/>
        </w:rPr>
      </w:pPr>
      <w:r w:rsidRPr="006A6B32">
        <w:rPr>
          <w:sz w:val="22"/>
          <w:szCs w:val="22"/>
        </w:rPr>
        <w:t>Контроль соблюдения температурного режима в процессе перевозки производится на складе выгрузки. Для этого водитель транспортного средства перед началом выгрузки предоставляет распечатку показаний системы контроля поддержания заданной температ</w:t>
      </w:r>
      <w:r w:rsidRPr="001902FB">
        <w:rPr>
          <w:sz w:val="22"/>
          <w:szCs w:val="22"/>
        </w:rPr>
        <w:t xml:space="preserve">уры вместе с остальными грузосопроводительными документами представителю Грузополучателя.  </w:t>
      </w:r>
    </w:p>
    <w:p w:rsidR="00FF6C11" w:rsidRDefault="00F72BE1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FF6C11">
        <w:rPr>
          <w:sz w:val="22"/>
          <w:szCs w:val="22"/>
        </w:rPr>
        <w:t>, заявляя указанные выше тарифы:</w:t>
      </w:r>
    </w:p>
    <w:p w:rsidR="00FF6C11" w:rsidRDefault="00FF6C11" w:rsidP="00C674BB">
      <w:pPr>
        <w:ind w:left="426"/>
        <w:jc w:val="both"/>
      </w:pPr>
      <w:r>
        <w:rPr>
          <w:sz w:val="22"/>
          <w:szCs w:val="22"/>
        </w:rPr>
        <w:t>2.</w:t>
      </w:r>
      <w:r w:rsidR="005A0B95">
        <w:rPr>
          <w:sz w:val="22"/>
          <w:szCs w:val="22"/>
        </w:rPr>
        <w:t>1</w:t>
      </w:r>
      <w:r>
        <w:rPr>
          <w:sz w:val="22"/>
          <w:szCs w:val="22"/>
        </w:rPr>
        <w:t xml:space="preserve">. учёл </w:t>
      </w:r>
      <w:r w:rsidR="002C06A4">
        <w:rPr>
          <w:sz w:val="22"/>
          <w:szCs w:val="22"/>
        </w:rPr>
        <w:t xml:space="preserve">при формировании тарифов </w:t>
      </w:r>
      <w:r>
        <w:rPr>
          <w:sz w:val="22"/>
          <w:szCs w:val="22"/>
        </w:rPr>
        <w:t xml:space="preserve">возможные </w:t>
      </w:r>
      <w:r w:rsidR="002C06A4">
        <w:rPr>
          <w:sz w:val="22"/>
          <w:szCs w:val="22"/>
        </w:rPr>
        <w:t xml:space="preserve">увеличения в течение всего периода действия соглашения </w:t>
      </w:r>
      <w:r w:rsidR="00B17F4C">
        <w:rPr>
          <w:sz w:val="22"/>
          <w:szCs w:val="22"/>
        </w:rPr>
        <w:t xml:space="preserve">всех </w:t>
      </w:r>
      <w:r w:rsidR="002C06A4">
        <w:rPr>
          <w:sz w:val="22"/>
          <w:szCs w:val="22"/>
        </w:rPr>
        <w:t xml:space="preserve">их составляющих, в том числе, но не ограничиваясь следующими: стоимость топлива, ФОТ водителя, </w:t>
      </w:r>
      <w:r w:rsidR="005A0B95">
        <w:rPr>
          <w:sz w:val="22"/>
          <w:szCs w:val="22"/>
        </w:rPr>
        <w:t>а</w:t>
      </w:r>
      <w:r w:rsidR="005A0B95" w:rsidRPr="007B12BD">
        <w:rPr>
          <w:sz w:val="22"/>
          <w:szCs w:val="22"/>
        </w:rPr>
        <w:t>дминистративные</w:t>
      </w:r>
      <w:r w:rsidR="002C06A4" w:rsidRPr="007B12BD">
        <w:rPr>
          <w:sz w:val="22"/>
          <w:szCs w:val="22"/>
        </w:rPr>
        <w:t xml:space="preserve"> расходы, стоимость запасных частей и материалов, стоимость</w:t>
      </w:r>
      <w:r w:rsidR="002C06A4">
        <w:t xml:space="preserve"> технического обслуживания, стоимость проезда по платным дорогам, стоимость оплаты проезда по системе «ПЛАТОН», стоимость лизингов и кредитов при возможном запланированном обновлении парка</w:t>
      </w:r>
      <w:r w:rsidR="005A0B95">
        <w:t>.</w:t>
      </w:r>
    </w:p>
    <w:p w:rsidR="00E02A49" w:rsidRDefault="005A0B95" w:rsidP="00C674B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2.2.  гарантирует отсутствие их изменений в течение всего периода действия соглашения</w:t>
      </w:r>
    </w:p>
    <w:p w:rsidR="00F72BE1" w:rsidRDefault="00F72BE1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="00DA2874">
        <w:rPr>
          <w:sz w:val="22"/>
          <w:szCs w:val="22"/>
        </w:rPr>
        <w:t>арушени</w:t>
      </w:r>
      <w:r>
        <w:rPr>
          <w:sz w:val="22"/>
          <w:szCs w:val="22"/>
        </w:rPr>
        <w:t>е Участником</w:t>
      </w:r>
      <w:r w:rsidR="00DA2874">
        <w:rPr>
          <w:sz w:val="22"/>
          <w:szCs w:val="22"/>
        </w:rPr>
        <w:t xml:space="preserve"> </w:t>
      </w:r>
      <w:r>
        <w:rPr>
          <w:sz w:val="22"/>
          <w:szCs w:val="22"/>
        </w:rPr>
        <w:t>положений пункта 2 настоящего документа расценивается Организатором тендера как уклонение от выполнения договорных обязательств с правом предъявления Участнику требования об оплате в 10-дневный срок штрафа в размере 300</w:t>
      </w:r>
      <w:r w:rsidR="006A7523">
        <w:rPr>
          <w:sz w:val="22"/>
          <w:szCs w:val="22"/>
        </w:rPr>
        <w:t xml:space="preserve"> </w:t>
      </w:r>
      <w:r>
        <w:rPr>
          <w:sz w:val="22"/>
          <w:szCs w:val="22"/>
        </w:rPr>
        <w:t>000 рублей.</w:t>
      </w:r>
    </w:p>
    <w:p w:rsidR="002C3C78" w:rsidRPr="00F72BE1" w:rsidRDefault="002C3C78" w:rsidP="00F72BE1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F72BE1">
        <w:rPr>
          <w:sz w:val="22"/>
          <w:szCs w:val="22"/>
        </w:rPr>
        <w:t xml:space="preserve">Тарифы включают в себя оформление </w:t>
      </w:r>
      <w:r w:rsidR="00E02A49">
        <w:rPr>
          <w:sz w:val="22"/>
          <w:szCs w:val="22"/>
        </w:rPr>
        <w:t>Участником</w:t>
      </w:r>
      <w:r w:rsidRPr="00F72BE1">
        <w:rPr>
          <w:sz w:val="22"/>
          <w:szCs w:val="22"/>
        </w:rPr>
        <w:t xml:space="preserve"> различного рода пропусков и допусков для выполнения заявки на перевозку груза по соответствующему маршруту.</w:t>
      </w:r>
    </w:p>
    <w:p w:rsidR="002C3C78" w:rsidRPr="004D007A" w:rsidRDefault="002C3C78" w:rsidP="007C499C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Тарифы включают в себя необходимые погрузо-разгрузочные работы при сдаче продукции на грузовом пандусе получателя</w:t>
      </w:r>
      <w:r w:rsidR="004D007A">
        <w:rPr>
          <w:sz w:val="22"/>
          <w:szCs w:val="22"/>
        </w:rPr>
        <w:t>.</w:t>
      </w:r>
    </w:p>
    <w:p w:rsidR="002C3C78" w:rsidRPr="001902FB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Тарифы включают в себя обеспечение </w:t>
      </w:r>
      <w:r w:rsidR="00E02A49">
        <w:rPr>
          <w:sz w:val="22"/>
          <w:szCs w:val="22"/>
        </w:rPr>
        <w:t xml:space="preserve">Участником </w:t>
      </w:r>
      <w:r w:rsidRPr="001902FB">
        <w:rPr>
          <w:sz w:val="22"/>
          <w:szCs w:val="22"/>
        </w:rPr>
        <w:t>водителя транспортного средства действующей медицинской книжкой, а также халатом белого цвета (возможно одноразового) при доставке продукции в федеральные сетевые магазины и центры.</w:t>
      </w:r>
    </w:p>
    <w:p w:rsidR="002C3C78" w:rsidRPr="001902FB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Тарифы включают в себя обеспечение </w:t>
      </w:r>
      <w:r w:rsidR="00E02A49">
        <w:rPr>
          <w:sz w:val="22"/>
          <w:szCs w:val="22"/>
        </w:rPr>
        <w:t>Участником</w:t>
      </w:r>
      <w:r w:rsidRPr="001902FB">
        <w:rPr>
          <w:sz w:val="22"/>
          <w:szCs w:val="22"/>
        </w:rPr>
        <w:t xml:space="preserve"> водителя транспортного средства действующим свидетельством о проведении санитарной обработки кузова автомашины.</w:t>
      </w:r>
    </w:p>
    <w:p w:rsidR="0085446E" w:rsidRPr="00E936F8" w:rsidRDefault="0085446E" w:rsidP="0085446E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3"/>
          <w:szCs w:val="23"/>
        </w:rPr>
      </w:pPr>
      <w:r w:rsidRPr="00E936F8">
        <w:rPr>
          <w:sz w:val="22"/>
          <w:szCs w:val="22"/>
        </w:rPr>
        <w:t xml:space="preserve">Тарифы включают в себя обеспечение </w:t>
      </w:r>
      <w:r w:rsidR="009A62B3" w:rsidRPr="00E936F8">
        <w:rPr>
          <w:sz w:val="22"/>
          <w:szCs w:val="22"/>
        </w:rPr>
        <w:t>Участник</w:t>
      </w:r>
      <w:r w:rsidRPr="00E936F8">
        <w:rPr>
          <w:sz w:val="22"/>
          <w:szCs w:val="22"/>
        </w:rPr>
        <w:t>ом водителя транспортного средства смартфоном с функцией фотокамеры для обязательного информирования о проблемах на точках выгрузки представителя АО «Русская рыбная компания».</w:t>
      </w:r>
    </w:p>
    <w:p w:rsidR="002C3C78" w:rsidRPr="00732516" w:rsidRDefault="002C3C78" w:rsidP="002C3C78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2"/>
          <w:szCs w:val="22"/>
        </w:rPr>
      </w:pPr>
      <w:r w:rsidRPr="00732516">
        <w:rPr>
          <w:sz w:val="22"/>
          <w:szCs w:val="22"/>
        </w:rPr>
        <w:lastRenderedPageBreak/>
        <w:t xml:space="preserve">Подача транспортного средства, у водителя которого отсутствуют документы, указанные в пунктах </w:t>
      </w:r>
      <w:r w:rsidR="00004FC8">
        <w:rPr>
          <w:sz w:val="22"/>
          <w:szCs w:val="22"/>
        </w:rPr>
        <w:t>6</w:t>
      </w:r>
      <w:r w:rsidRPr="00732516">
        <w:rPr>
          <w:sz w:val="22"/>
          <w:szCs w:val="22"/>
        </w:rPr>
        <w:t xml:space="preserve"> и </w:t>
      </w:r>
      <w:r w:rsidR="00004FC8">
        <w:rPr>
          <w:sz w:val="22"/>
          <w:szCs w:val="22"/>
        </w:rPr>
        <w:t>7</w:t>
      </w:r>
      <w:r w:rsidRPr="00732516">
        <w:rPr>
          <w:sz w:val="22"/>
          <w:szCs w:val="22"/>
        </w:rPr>
        <w:t xml:space="preserve"> настоящего </w:t>
      </w:r>
      <w:r w:rsidR="00BC4906" w:rsidRPr="00732516">
        <w:rPr>
          <w:sz w:val="22"/>
          <w:szCs w:val="22"/>
        </w:rPr>
        <w:t>документа</w:t>
      </w:r>
      <w:r w:rsidRPr="00732516">
        <w:rPr>
          <w:sz w:val="22"/>
          <w:szCs w:val="22"/>
        </w:rPr>
        <w:t>, равно как и отсутствие системы контроля поддержания заданной температуры, если данное требование содержится в согласованной сторонами заявке на перевозку, приравнивается к неподаче транспортного средства с последующим правом применения  штрафных санкций в размере, указанном в п.1</w:t>
      </w:r>
      <w:r w:rsidR="009A62B3" w:rsidRPr="00732516">
        <w:rPr>
          <w:sz w:val="22"/>
          <w:szCs w:val="22"/>
        </w:rPr>
        <w:t>7</w:t>
      </w:r>
      <w:r w:rsidRPr="00732516">
        <w:rPr>
          <w:sz w:val="22"/>
          <w:szCs w:val="22"/>
        </w:rPr>
        <w:t xml:space="preserve"> настоящего </w:t>
      </w:r>
      <w:r w:rsidR="00BC4906" w:rsidRPr="00732516">
        <w:rPr>
          <w:sz w:val="22"/>
          <w:szCs w:val="22"/>
        </w:rPr>
        <w:t>документа</w:t>
      </w:r>
      <w:r w:rsidRPr="00732516">
        <w:rPr>
          <w:sz w:val="22"/>
          <w:szCs w:val="22"/>
        </w:rPr>
        <w:t>.</w:t>
      </w:r>
    </w:p>
    <w:p w:rsidR="002C3C78" w:rsidRPr="004D007A" w:rsidRDefault="002C3C78" w:rsidP="002C3C78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Перевозка продукции производится в строго установленный срок, который указывается в Заявке на постановку транспорта под погрузку. Данный срок доставки включает в себя день загрузки транспортного средства и подразумевает собой промежуток времени движения от склада отправления до склада назначения.</w:t>
      </w:r>
    </w:p>
    <w:p w:rsidR="002C3C78" w:rsidRPr="00263E42" w:rsidRDefault="002C3C78" w:rsidP="002C3C78">
      <w:pPr>
        <w:pStyle w:val="a8"/>
        <w:spacing w:after="0"/>
        <w:ind w:left="426"/>
        <w:jc w:val="both"/>
        <w:rPr>
          <w:sz w:val="22"/>
          <w:szCs w:val="22"/>
        </w:rPr>
      </w:pPr>
      <w:r w:rsidRPr="00263E42">
        <w:rPr>
          <w:sz w:val="22"/>
          <w:szCs w:val="22"/>
        </w:rPr>
        <w:t xml:space="preserve">Во исполнение пунктов </w:t>
      </w:r>
      <w:r w:rsidRPr="004D007A">
        <w:rPr>
          <w:sz w:val="22"/>
          <w:szCs w:val="22"/>
        </w:rPr>
        <w:t>Договора транспортной экспедиции</w:t>
      </w:r>
      <w:r w:rsidRPr="00FB1399">
        <w:rPr>
          <w:sz w:val="22"/>
          <w:szCs w:val="22"/>
        </w:rPr>
        <w:t xml:space="preserve"> </w:t>
      </w:r>
      <w:r w:rsidRPr="00263E42">
        <w:rPr>
          <w:sz w:val="22"/>
          <w:szCs w:val="22"/>
        </w:rPr>
        <w:t>стороны пришли к соглашению о следующем изложении их условий:</w:t>
      </w:r>
    </w:p>
    <w:p w:rsidR="002C3C78" w:rsidRPr="0039255F" w:rsidRDefault="002C3C78" w:rsidP="002C3C78">
      <w:pPr>
        <w:pStyle w:val="a8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39255F">
        <w:rPr>
          <w:sz w:val="22"/>
          <w:szCs w:val="22"/>
        </w:rPr>
        <w:t>Опоздание транспортного средства в прибытии на склад отправления по отношению к дате / времени, указанным в Заявке, в пределах 3 (трех) часов влечет за собой право применения штрафны</w:t>
      </w:r>
      <w:bookmarkStart w:id="0" w:name="_GoBack"/>
      <w:bookmarkEnd w:id="0"/>
      <w:r w:rsidRPr="0039255F">
        <w:rPr>
          <w:sz w:val="22"/>
          <w:szCs w:val="22"/>
        </w:rPr>
        <w:t>х санкций в размере 1000 (одна тысяча)</w:t>
      </w:r>
      <w:r>
        <w:rPr>
          <w:sz w:val="22"/>
          <w:szCs w:val="22"/>
        </w:rPr>
        <w:t xml:space="preserve"> рублей за каждый час опоздания;</w:t>
      </w:r>
    </w:p>
    <w:p w:rsidR="002C3C78" w:rsidRDefault="002C3C78" w:rsidP="002C3C78">
      <w:pPr>
        <w:pStyle w:val="a8"/>
        <w:numPr>
          <w:ilvl w:val="0"/>
          <w:numId w:val="35"/>
        </w:numPr>
        <w:spacing w:after="0"/>
        <w:jc w:val="both"/>
        <w:rPr>
          <w:sz w:val="22"/>
          <w:szCs w:val="22"/>
        </w:rPr>
      </w:pPr>
      <w:r w:rsidRPr="0039255F">
        <w:rPr>
          <w:sz w:val="22"/>
          <w:szCs w:val="22"/>
        </w:rPr>
        <w:t>Опоздание транспортного средства в прибытии на склад назначения по отношению к дате / времени, указанным в Заявке, в пределах</w:t>
      </w:r>
      <w:r>
        <w:rPr>
          <w:sz w:val="22"/>
          <w:szCs w:val="22"/>
        </w:rPr>
        <w:t xml:space="preserve"> </w:t>
      </w:r>
      <w:r w:rsidRPr="0039255F">
        <w:rPr>
          <w:sz w:val="22"/>
          <w:szCs w:val="22"/>
        </w:rPr>
        <w:t>3 (трех) часов влечет за собой право применения штрафных санкций в размере 5000 (пять тысяч) рублей, а также возможные издержки, связанные с отказом в приемке и (или) возвратом доставленной продукции (или ее части).</w:t>
      </w:r>
    </w:p>
    <w:p w:rsidR="00B62480" w:rsidRPr="00405221" w:rsidRDefault="00B62480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05221">
        <w:rPr>
          <w:sz w:val="22"/>
          <w:szCs w:val="22"/>
        </w:rPr>
        <w:t xml:space="preserve">Стороны согласовали совместную деятельность по части маршрутов и транспорта, подаваемого </w:t>
      </w:r>
      <w:r w:rsidR="0052025A" w:rsidRPr="00405221">
        <w:rPr>
          <w:sz w:val="22"/>
          <w:szCs w:val="22"/>
        </w:rPr>
        <w:t xml:space="preserve">по ним </w:t>
      </w:r>
      <w:r w:rsidRPr="00405221">
        <w:rPr>
          <w:sz w:val="22"/>
          <w:szCs w:val="22"/>
        </w:rPr>
        <w:t xml:space="preserve">под заказы </w:t>
      </w:r>
      <w:r w:rsidR="009A62B3" w:rsidRPr="00405221">
        <w:rPr>
          <w:sz w:val="22"/>
          <w:szCs w:val="22"/>
        </w:rPr>
        <w:t>Организатора тендера</w:t>
      </w:r>
      <w:r w:rsidRPr="00405221">
        <w:rPr>
          <w:sz w:val="22"/>
          <w:szCs w:val="22"/>
        </w:rPr>
        <w:t xml:space="preserve"> по программе «ГАРАНТИИ»</w:t>
      </w:r>
      <w:r w:rsidR="0052025A" w:rsidRPr="00405221">
        <w:rPr>
          <w:sz w:val="22"/>
          <w:szCs w:val="22"/>
        </w:rPr>
        <w:t>, основными положениями которой являются:</w:t>
      </w:r>
    </w:p>
    <w:p w:rsidR="00DB40D0" w:rsidRDefault="00EA2A16" w:rsidP="00C674BB">
      <w:pPr>
        <w:ind w:left="426"/>
        <w:jc w:val="both"/>
        <w:rPr>
          <w:sz w:val="23"/>
          <w:szCs w:val="23"/>
        </w:rPr>
      </w:pPr>
      <w:r w:rsidRPr="00DF08A8">
        <w:rPr>
          <w:sz w:val="22"/>
          <w:szCs w:val="22"/>
        </w:rPr>
        <w:t>11</w:t>
      </w:r>
      <w:r w:rsidR="0052025A" w:rsidRPr="00DF08A8">
        <w:rPr>
          <w:sz w:val="22"/>
          <w:szCs w:val="22"/>
        </w:rPr>
        <w:t xml:space="preserve">.1. </w:t>
      </w:r>
      <w:r w:rsidR="00DB40D0" w:rsidRPr="0081068D">
        <w:rPr>
          <w:sz w:val="23"/>
          <w:szCs w:val="23"/>
        </w:rPr>
        <w:t xml:space="preserve">По </w:t>
      </w:r>
      <w:r w:rsidR="00D57052">
        <w:rPr>
          <w:sz w:val="23"/>
          <w:szCs w:val="23"/>
        </w:rPr>
        <w:t>маршрутам</w:t>
      </w:r>
      <w:r w:rsidR="00DB40D0" w:rsidRPr="0081068D">
        <w:rPr>
          <w:sz w:val="23"/>
          <w:szCs w:val="23"/>
        </w:rPr>
        <w:t>, указанным в Таблиц</w:t>
      </w:r>
      <w:r w:rsidR="00C27CC4">
        <w:rPr>
          <w:sz w:val="23"/>
          <w:szCs w:val="23"/>
        </w:rPr>
        <w:t>е</w:t>
      </w:r>
      <w:r w:rsidR="00DB40D0" w:rsidRPr="0081068D">
        <w:rPr>
          <w:sz w:val="23"/>
          <w:szCs w:val="23"/>
        </w:rPr>
        <w:t xml:space="preserve"> </w:t>
      </w:r>
      <w:r w:rsidR="00815491">
        <w:rPr>
          <w:sz w:val="23"/>
          <w:szCs w:val="23"/>
        </w:rPr>
        <w:t xml:space="preserve">2, </w:t>
      </w:r>
      <w:r w:rsidR="00815491" w:rsidRPr="0081068D">
        <w:rPr>
          <w:sz w:val="23"/>
          <w:szCs w:val="23"/>
        </w:rPr>
        <w:t>в</w:t>
      </w:r>
      <w:r w:rsidR="00DB40D0" w:rsidRPr="00DF08A8">
        <w:t xml:space="preserve"> период времени, равный </w:t>
      </w:r>
      <w:r w:rsidR="00DB40D0">
        <w:t xml:space="preserve">7 календарным дням </w:t>
      </w:r>
      <w:r w:rsidR="00C76BDF" w:rsidRPr="007334BB">
        <w:rPr>
          <w:sz w:val="22"/>
          <w:szCs w:val="22"/>
        </w:rPr>
        <w:t xml:space="preserve">с </w:t>
      </w:r>
      <w:r w:rsidR="00C76BDF">
        <w:rPr>
          <w:sz w:val="22"/>
          <w:szCs w:val="22"/>
        </w:rPr>
        <w:t>пятницы</w:t>
      </w:r>
      <w:r w:rsidR="00C76BDF" w:rsidRPr="007334BB">
        <w:rPr>
          <w:sz w:val="22"/>
          <w:szCs w:val="22"/>
        </w:rPr>
        <w:t xml:space="preserve"> по </w:t>
      </w:r>
      <w:r w:rsidR="00C76BDF">
        <w:rPr>
          <w:sz w:val="22"/>
          <w:szCs w:val="22"/>
        </w:rPr>
        <w:t>четверг включительно</w:t>
      </w:r>
      <w:r w:rsidR="00DB40D0">
        <w:t>)</w:t>
      </w:r>
      <w:r w:rsidR="00DB40D0" w:rsidRPr="0081068D">
        <w:rPr>
          <w:sz w:val="23"/>
          <w:szCs w:val="23"/>
        </w:rPr>
        <w:t xml:space="preserve"> </w:t>
      </w:r>
      <w:r w:rsidR="00DB40D0" w:rsidRPr="00DF08A8">
        <w:t>Организатор тендера</w:t>
      </w:r>
      <w:r w:rsidR="00DB40D0" w:rsidRPr="0081068D">
        <w:rPr>
          <w:sz w:val="23"/>
          <w:szCs w:val="23"/>
        </w:rPr>
        <w:t xml:space="preserve"> гарантирует размещение у Экспедитора заказов на транспортные средства</w:t>
      </w:r>
      <w:r w:rsidR="00DB40D0">
        <w:rPr>
          <w:sz w:val="23"/>
          <w:szCs w:val="23"/>
        </w:rPr>
        <w:t>.</w:t>
      </w:r>
      <w:r w:rsidR="00DB40D0" w:rsidRPr="0081068D">
        <w:rPr>
          <w:sz w:val="23"/>
          <w:szCs w:val="23"/>
        </w:rPr>
        <w:t xml:space="preserve"> Экспедитор, со своей стороны, гарантирует подачу данных транспортных средств по </w:t>
      </w:r>
      <w:r w:rsidR="00815491">
        <w:rPr>
          <w:sz w:val="23"/>
          <w:szCs w:val="23"/>
        </w:rPr>
        <w:t>указанному</w:t>
      </w:r>
      <w:r w:rsidR="00DB40D0" w:rsidRPr="0081068D">
        <w:rPr>
          <w:sz w:val="23"/>
          <w:szCs w:val="23"/>
        </w:rPr>
        <w:t xml:space="preserve"> графику и в </w:t>
      </w:r>
      <w:r w:rsidR="00815491">
        <w:rPr>
          <w:sz w:val="23"/>
          <w:szCs w:val="23"/>
        </w:rPr>
        <w:t>указанном</w:t>
      </w:r>
      <w:r w:rsidR="00DB40D0" w:rsidRPr="0081068D">
        <w:rPr>
          <w:sz w:val="23"/>
          <w:szCs w:val="23"/>
        </w:rPr>
        <w:t xml:space="preserve"> количестве</w:t>
      </w:r>
      <w:r w:rsidR="00FB11FC">
        <w:rPr>
          <w:sz w:val="23"/>
          <w:szCs w:val="23"/>
        </w:rPr>
        <w:t>.</w:t>
      </w:r>
    </w:p>
    <w:p w:rsidR="00F948E5" w:rsidRDefault="00F948E5" w:rsidP="00C674BB">
      <w:pPr>
        <w:ind w:left="426"/>
        <w:jc w:val="both"/>
        <w:rPr>
          <w:sz w:val="23"/>
          <w:szCs w:val="23"/>
        </w:rPr>
      </w:pPr>
    </w:p>
    <w:p w:rsidR="00C27CC4" w:rsidRDefault="00C27CC4" w:rsidP="00C674BB">
      <w:pPr>
        <w:ind w:left="426"/>
        <w:jc w:val="both"/>
        <w:rPr>
          <w:sz w:val="23"/>
          <w:szCs w:val="23"/>
        </w:rPr>
      </w:pPr>
      <w:r w:rsidRPr="0081068D">
        <w:rPr>
          <w:sz w:val="23"/>
          <w:szCs w:val="23"/>
        </w:rPr>
        <w:t>Таблиц</w:t>
      </w:r>
      <w:r>
        <w:rPr>
          <w:sz w:val="23"/>
          <w:szCs w:val="23"/>
        </w:rPr>
        <w:t>а</w:t>
      </w:r>
      <w:r w:rsidRPr="0081068D">
        <w:rPr>
          <w:sz w:val="23"/>
          <w:szCs w:val="23"/>
        </w:rPr>
        <w:t xml:space="preserve"> </w:t>
      </w:r>
      <w:r>
        <w:rPr>
          <w:sz w:val="23"/>
          <w:szCs w:val="23"/>
        </w:rPr>
        <w:t>2:</w:t>
      </w:r>
    </w:p>
    <w:p w:rsidR="00C27CC4" w:rsidRDefault="00C27CC4" w:rsidP="00C674BB">
      <w:pPr>
        <w:ind w:left="426"/>
        <w:jc w:val="both"/>
        <w:rPr>
          <w:sz w:val="23"/>
          <w:szCs w:val="23"/>
        </w:rPr>
      </w:pPr>
    </w:p>
    <w:tbl>
      <w:tblPr>
        <w:tblW w:w="9780" w:type="dxa"/>
        <w:tblInd w:w="416" w:type="dxa"/>
        <w:tblLook w:val="04A0" w:firstRow="1" w:lastRow="0" w:firstColumn="1" w:lastColumn="0" w:noHBand="0" w:noVBand="1"/>
      </w:tblPr>
      <w:tblGrid>
        <w:gridCol w:w="6378"/>
        <w:gridCol w:w="3402"/>
      </w:tblGrid>
      <w:tr w:rsidR="0002054A" w:rsidTr="002D050E">
        <w:trPr>
          <w:trHeight w:val="300"/>
        </w:trPr>
        <w:tc>
          <w:tcPr>
            <w:tcW w:w="63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02054A" w:rsidRDefault="0002054A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A1B3A">
              <w:rPr>
                <w:b/>
                <w:bCs/>
                <w:color w:val="000000"/>
                <w:sz w:val="22"/>
                <w:szCs w:val="22"/>
              </w:rPr>
              <w:t>Маршрут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02054A" w:rsidRPr="004A1B3A" w:rsidRDefault="0002054A" w:rsidP="00C674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1B3A">
              <w:rPr>
                <w:b/>
                <w:bCs/>
                <w:color w:val="000000"/>
                <w:sz w:val="22"/>
                <w:szCs w:val="22"/>
              </w:rPr>
              <w:t>Количество рейсов в период, ед.</w:t>
            </w:r>
          </w:p>
        </w:tc>
      </w:tr>
      <w:tr w:rsidR="0002054A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СПб - Воронеж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2054A" w:rsidTr="00B9120E">
        <w:trPr>
          <w:trHeight w:val="630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953" w:rsidRDefault="0002054A" w:rsidP="00C674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СПб – Екатеринбург / Тюмень                    </w:t>
            </w:r>
          </w:p>
          <w:p w:rsidR="0002054A" w:rsidRDefault="0002054A" w:rsidP="00C674BB">
            <w:pPr>
              <w:rPr>
                <w:color w:val="000000"/>
              </w:rPr>
            </w:pPr>
            <w:r>
              <w:rPr>
                <w:color w:val="000000"/>
              </w:rPr>
              <w:t>маршрут</w:t>
            </w:r>
            <w:r w:rsidR="00173FBF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с 2-я водителями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2054A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СПб </w:t>
            </w:r>
            <w:r w:rsidR="0040522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Казань</w:t>
            </w:r>
            <w:r w:rsidR="00405221">
              <w:rPr>
                <w:color w:val="000000"/>
              </w:rPr>
              <w:t xml:space="preserve"> / Самара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2054A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СПб – Москва и область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02054A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СПб – Нижний Новгород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405221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221" w:rsidRDefault="00405221" w:rsidP="004052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СПб - Пермь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5221" w:rsidRDefault="00405221" w:rsidP="004052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2054A" w:rsidTr="00B9120E">
        <w:trPr>
          <w:trHeight w:val="31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СПб - Пермь / Уфа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2054A" w:rsidTr="00B9120E">
        <w:trPr>
          <w:trHeight w:val="630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СПб - Сибирский </w:t>
            </w:r>
            <w:r w:rsidR="008F7953">
              <w:rPr>
                <w:color w:val="000000"/>
              </w:rPr>
              <w:t>регион Омск</w:t>
            </w:r>
            <w:r>
              <w:rPr>
                <w:color w:val="000000"/>
              </w:rPr>
              <w:t xml:space="preserve"> / Новосибирск / Красноярск</w:t>
            </w:r>
          </w:p>
          <w:p w:rsidR="00173FBF" w:rsidRDefault="00173FBF" w:rsidP="00C674BB">
            <w:pPr>
              <w:rPr>
                <w:color w:val="000000"/>
              </w:rPr>
            </w:pPr>
            <w:r>
              <w:rPr>
                <w:color w:val="000000"/>
              </w:rPr>
              <w:t>маршруты с 2-я водителями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2054A" w:rsidTr="00B9120E">
        <w:trPr>
          <w:trHeight w:val="355"/>
        </w:trPr>
        <w:tc>
          <w:tcPr>
            <w:tcW w:w="6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54A" w:rsidRDefault="0002054A" w:rsidP="00C674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СПб - Южный </w:t>
            </w:r>
            <w:r w:rsidR="008F7953">
              <w:rPr>
                <w:color w:val="000000"/>
              </w:rPr>
              <w:t>регион (</w:t>
            </w:r>
            <w:r>
              <w:rPr>
                <w:color w:val="000000"/>
              </w:rPr>
              <w:t>Ростов-на-Дону / Краснодар / Сочи)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054A" w:rsidRDefault="00405221" w:rsidP="00C674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</w:tbl>
    <w:p w:rsidR="0002054A" w:rsidRDefault="0002054A" w:rsidP="00C674BB">
      <w:pPr>
        <w:ind w:left="426"/>
        <w:jc w:val="both"/>
        <w:rPr>
          <w:sz w:val="23"/>
          <w:szCs w:val="23"/>
        </w:rPr>
      </w:pPr>
    </w:p>
    <w:p w:rsidR="0052025A" w:rsidRPr="00DF08A8" w:rsidRDefault="00EA2A16" w:rsidP="00C674BB">
      <w:pPr>
        <w:ind w:left="426"/>
        <w:jc w:val="both"/>
        <w:rPr>
          <w:sz w:val="22"/>
          <w:szCs w:val="22"/>
        </w:rPr>
      </w:pPr>
      <w:r w:rsidRPr="00DF08A8">
        <w:rPr>
          <w:sz w:val="22"/>
          <w:szCs w:val="22"/>
        </w:rPr>
        <w:t>11</w:t>
      </w:r>
      <w:r w:rsidR="0052025A" w:rsidRPr="00DF08A8">
        <w:rPr>
          <w:sz w:val="22"/>
          <w:szCs w:val="22"/>
        </w:rPr>
        <w:t xml:space="preserve">.2. </w:t>
      </w:r>
      <w:r w:rsidR="009A62B3" w:rsidRPr="00DF08A8">
        <w:t>Участник</w:t>
      </w:r>
      <w:r w:rsidR="0052025A" w:rsidRPr="00DF08A8">
        <w:rPr>
          <w:sz w:val="22"/>
          <w:szCs w:val="22"/>
        </w:rPr>
        <w:t xml:space="preserve"> берет на себя обязательства по предоставлению транспортных средств под заказы </w:t>
      </w:r>
      <w:r w:rsidR="009A62B3" w:rsidRPr="00DF08A8">
        <w:t>Организатора тендера</w:t>
      </w:r>
      <w:r w:rsidR="0052025A" w:rsidRPr="00DF08A8">
        <w:rPr>
          <w:sz w:val="22"/>
          <w:szCs w:val="22"/>
        </w:rPr>
        <w:t xml:space="preserve"> в </w:t>
      </w:r>
      <w:r w:rsidR="00D57052">
        <w:rPr>
          <w:sz w:val="22"/>
          <w:szCs w:val="22"/>
        </w:rPr>
        <w:t>указ</w:t>
      </w:r>
      <w:r w:rsidR="0052025A" w:rsidRPr="00DF08A8">
        <w:rPr>
          <w:sz w:val="22"/>
          <w:szCs w:val="22"/>
        </w:rPr>
        <w:t xml:space="preserve">анном количестве. </w:t>
      </w:r>
    </w:p>
    <w:p w:rsidR="00DB40D0" w:rsidRPr="00815491" w:rsidRDefault="00EA2A16" w:rsidP="00C674BB">
      <w:pPr>
        <w:ind w:left="426"/>
        <w:jc w:val="both"/>
        <w:rPr>
          <w:sz w:val="22"/>
          <w:szCs w:val="22"/>
        </w:rPr>
      </w:pPr>
      <w:r w:rsidRPr="00DF08A8">
        <w:rPr>
          <w:sz w:val="22"/>
          <w:szCs w:val="22"/>
        </w:rPr>
        <w:t>11</w:t>
      </w:r>
      <w:r w:rsidR="0052025A" w:rsidRPr="00DF08A8">
        <w:rPr>
          <w:sz w:val="22"/>
          <w:szCs w:val="22"/>
        </w:rPr>
        <w:t xml:space="preserve">.3. </w:t>
      </w:r>
      <w:r w:rsidR="00DB40D0" w:rsidRPr="00815491">
        <w:rPr>
          <w:sz w:val="22"/>
          <w:szCs w:val="22"/>
        </w:rPr>
        <w:t xml:space="preserve">При не выполнении условий, указанных в пункте </w:t>
      </w:r>
      <w:r w:rsidR="00815491" w:rsidRPr="00815491">
        <w:rPr>
          <w:sz w:val="22"/>
          <w:szCs w:val="22"/>
        </w:rPr>
        <w:t>1</w:t>
      </w:r>
      <w:r w:rsidR="00DB40D0" w:rsidRPr="00815491">
        <w:rPr>
          <w:sz w:val="22"/>
          <w:szCs w:val="22"/>
        </w:rPr>
        <w:t>1</w:t>
      </w:r>
      <w:r w:rsidR="00815491" w:rsidRPr="00815491">
        <w:rPr>
          <w:sz w:val="22"/>
          <w:szCs w:val="22"/>
        </w:rPr>
        <w:t>.1.</w:t>
      </w:r>
      <w:r w:rsidR="00DB40D0" w:rsidRPr="00815491">
        <w:rPr>
          <w:sz w:val="22"/>
          <w:szCs w:val="22"/>
        </w:rPr>
        <w:t>, наступает следующая ответственность сторон:</w:t>
      </w:r>
    </w:p>
    <w:p w:rsidR="00DB40D0" w:rsidRPr="00815491" w:rsidRDefault="00DB40D0" w:rsidP="00C674BB">
      <w:pPr>
        <w:ind w:left="426"/>
        <w:jc w:val="both"/>
        <w:rPr>
          <w:sz w:val="22"/>
          <w:szCs w:val="22"/>
        </w:rPr>
      </w:pPr>
      <w:r w:rsidRPr="00815491">
        <w:rPr>
          <w:sz w:val="22"/>
          <w:szCs w:val="22"/>
        </w:rPr>
        <w:t xml:space="preserve">Со стороны Клиента – </w:t>
      </w:r>
      <w:r w:rsidR="00815491" w:rsidRPr="00815491">
        <w:rPr>
          <w:sz w:val="22"/>
          <w:szCs w:val="22"/>
        </w:rPr>
        <w:t xml:space="preserve">штрафные санкции </w:t>
      </w:r>
      <w:r w:rsidRPr="00815491">
        <w:rPr>
          <w:sz w:val="22"/>
          <w:szCs w:val="22"/>
        </w:rPr>
        <w:t xml:space="preserve">за не размещение указанного количества заказов – оплата </w:t>
      </w:r>
      <w:r w:rsidR="00EA0240">
        <w:rPr>
          <w:sz w:val="22"/>
          <w:szCs w:val="22"/>
        </w:rPr>
        <w:t>2</w:t>
      </w:r>
      <w:r w:rsidRPr="00815491">
        <w:rPr>
          <w:sz w:val="22"/>
          <w:szCs w:val="22"/>
        </w:rPr>
        <w:t xml:space="preserve">0 процентов </w:t>
      </w:r>
      <w:r w:rsidR="00815491" w:rsidRPr="00815491">
        <w:rPr>
          <w:sz w:val="22"/>
          <w:szCs w:val="22"/>
        </w:rPr>
        <w:t>стоимости соответствующего рейса</w:t>
      </w:r>
      <w:r w:rsidRPr="00815491">
        <w:rPr>
          <w:sz w:val="22"/>
          <w:szCs w:val="22"/>
        </w:rPr>
        <w:t xml:space="preserve"> в соответствии с Таблицей 1 за каждый не размещенный заказ.</w:t>
      </w:r>
    </w:p>
    <w:p w:rsidR="00DB40D0" w:rsidRDefault="00DB40D0" w:rsidP="00C674BB">
      <w:pPr>
        <w:ind w:left="426"/>
        <w:jc w:val="both"/>
        <w:rPr>
          <w:sz w:val="22"/>
          <w:szCs w:val="22"/>
        </w:rPr>
      </w:pPr>
      <w:r w:rsidRPr="00815491">
        <w:rPr>
          <w:sz w:val="22"/>
          <w:szCs w:val="22"/>
        </w:rPr>
        <w:t xml:space="preserve">Со стороны Экспедитора – </w:t>
      </w:r>
      <w:r w:rsidR="00815491" w:rsidRPr="00815491">
        <w:rPr>
          <w:sz w:val="22"/>
          <w:szCs w:val="22"/>
        </w:rPr>
        <w:t xml:space="preserve">штрафные санкции </w:t>
      </w:r>
      <w:r w:rsidRPr="00815491">
        <w:rPr>
          <w:sz w:val="22"/>
          <w:szCs w:val="22"/>
        </w:rPr>
        <w:t xml:space="preserve">за не предоставление указанного количества транспортных средств – </w:t>
      </w:r>
      <w:r w:rsidR="00815491" w:rsidRPr="00815491">
        <w:rPr>
          <w:sz w:val="22"/>
          <w:szCs w:val="22"/>
        </w:rPr>
        <w:t xml:space="preserve">оплата </w:t>
      </w:r>
      <w:r w:rsidR="00EA0240">
        <w:rPr>
          <w:sz w:val="22"/>
          <w:szCs w:val="22"/>
        </w:rPr>
        <w:t>5</w:t>
      </w:r>
      <w:r w:rsidR="00815491" w:rsidRPr="00815491">
        <w:rPr>
          <w:sz w:val="22"/>
          <w:szCs w:val="22"/>
        </w:rPr>
        <w:t xml:space="preserve">0 процентов стоимости соответствующего рейса в соответствии с Таблицей 1 </w:t>
      </w:r>
      <w:r w:rsidRPr="00815491">
        <w:rPr>
          <w:sz w:val="22"/>
          <w:szCs w:val="22"/>
        </w:rPr>
        <w:t>за каждое не предоставленное транспортное средство.</w:t>
      </w:r>
    </w:p>
    <w:p w:rsidR="00C76BDF" w:rsidRPr="00C76BDF" w:rsidRDefault="00C76BDF" w:rsidP="00C76BDF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11.4. </w:t>
      </w:r>
      <w:r w:rsidRPr="008E31C3">
        <w:rPr>
          <w:sz w:val="22"/>
          <w:szCs w:val="22"/>
        </w:rPr>
        <w:t xml:space="preserve">Стороны производят урегулирование взаимоотношений при наступлении условий пункта </w:t>
      </w:r>
      <w:r>
        <w:rPr>
          <w:sz w:val="22"/>
          <w:szCs w:val="22"/>
        </w:rPr>
        <w:t>1</w:t>
      </w:r>
      <w:r w:rsidRPr="008E31C3">
        <w:rPr>
          <w:sz w:val="22"/>
          <w:szCs w:val="22"/>
        </w:rPr>
        <w:t xml:space="preserve">1.3 с последующим подписанием акта взаимного отсутствия претензий </w:t>
      </w:r>
      <w:r>
        <w:rPr>
          <w:sz w:val="22"/>
          <w:szCs w:val="22"/>
        </w:rPr>
        <w:t>в</w:t>
      </w:r>
      <w:r w:rsidRPr="008E31C3">
        <w:rPr>
          <w:sz w:val="22"/>
          <w:szCs w:val="22"/>
        </w:rPr>
        <w:t xml:space="preserve"> данном вопрос</w:t>
      </w:r>
      <w:r>
        <w:rPr>
          <w:sz w:val="22"/>
          <w:szCs w:val="22"/>
        </w:rPr>
        <w:t>е</w:t>
      </w:r>
      <w:r w:rsidRPr="008E31C3">
        <w:rPr>
          <w:sz w:val="22"/>
          <w:szCs w:val="22"/>
        </w:rPr>
        <w:t>.</w:t>
      </w:r>
    </w:p>
    <w:p w:rsidR="00C76BDF" w:rsidRPr="00815491" w:rsidRDefault="00C76BDF" w:rsidP="00C674BB">
      <w:pPr>
        <w:ind w:left="426"/>
        <w:jc w:val="both"/>
        <w:rPr>
          <w:sz w:val="22"/>
          <w:szCs w:val="22"/>
        </w:rPr>
      </w:pPr>
    </w:p>
    <w:p w:rsidR="002C3C78" w:rsidRPr="004D007A" w:rsidRDefault="002C3C78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Все перевозки должны сопровождаться полным комплектом сопроводительных документов, включая электронные ветеринарные сопроводительные документы (далее эВСД). эВСД должны быть оформлены на весь маршрут следования, в том числе на возврат груза от грузополучателя. В случае возврата от грузополучателя товара в адрес </w:t>
      </w:r>
      <w:r w:rsidR="00397B41">
        <w:rPr>
          <w:sz w:val="22"/>
          <w:szCs w:val="22"/>
        </w:rPr>
        <w:t>Организатор</w:t>
      </w:r>
      <w:r w:rsidR="00630AEC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, данная перевозка должна сопровождаться отдельным эВСД от </w:t>
      </w:r>
      <w:r w:rsidR="00630AEC" w:rsidRPr="004D007A">
        <w:rPr>
          <w:sz w:val="22"/>
          <w:szCs w:val="22"/>
        </w:rPr>
        <w:t>склада,</w:t>
      </w:r>
      <w:r w:rsidRPr="004D007A">
        <w:rPr>
          <w:sz w:val="22"/>
          <w:szCs w:val="22"/>
        </w:rPr>
        <w:t xml:space="preserve"> где производится возврат в адрес склада </w:t>
      </w:r>
      <w:r w:rsidR="00397B41">
        <w:rPr>
          <w:sz w:val="22"/>
          <w:szCs w:val="22"/>
        </w:rPr>
        <w:t>Организатор тендера</w:t>
      </w:r>
      <w:r w:rsidRPr="004D007A">
        <w:rPr>
          <w:sz w:val="22"/>
          <w:szCs w:val="22"/>
        </w:rPr>
        <w:t>, куда будет доставлен данный возврат.</w:t>
      </w:r>
    </w:p>
    <w:p w:rsidR="002C3C78" w:rsidRPr="004D007A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Грузополучатель вправе отказать в приемке продукции в следующих случаях, возникших по вине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>а:</w:t>
      </w:r>
    </w:p>
    <w:p w:rsidR="002C3C78" w:rsidRPr="004D007A" w:rsidRDefault="002C3C78" w:rsidP="002C3C78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доставка на склад назначения с опозданием по отношению к согласованному в Заявке сроку;</w:t>
      </w:r>
    </w:p>
    <w:p w:rsidR="002C3C78" w:rsidRPr="004D007A" w:rsidRDefault="002C3C78" w:rsidP="002C3C78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доставка на склад назначения со значительным повреждением транспортной тары (имеется прямой доступ к грузу);</w:t>
      </w:r>
    </w:p>
    <w:p w:rsidR="002C3C78" w:rsidRPr="004D007A" w:rsidRDefault="002C3C78" w:rsidP="002C3C78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доставка на склад назначения с нарушением температурного режима.</w:t>
      </w:r>
    </w:p>
    <w:p w:rsidR="002C3C78" w:rsidRPr="004D007A" w:rsidRDefault="002C3C78" w:rsidP="002C3C78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отсутствие полного комплекта сопроводительных документов, в т.ч на доставку возврата.</w:t>
      </w:r>
    </w:p>
    <w:p w:rsidR="002C3C78" w:rsidRPr="001902FB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>Все транспортные средства, должны быть обеспечены противооткатными башмаками.</w:t>
      </w:r>
    </w:p>
    <w:p w:rsidR="002C3C78" w:rsidRPr="001902FB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>Простой транспортного средства на складе погрузки / выгрузки оплачивается только</w:t>
      </w:r>
      <w:r w:rsidRPr="001902FB">
        <w:rPr>
          <w:b/>
          <w:sz w:val="22"/>
          <w:szCs w:val="22"/>
        </w:rPr>
        <w:t xml:space="preserve"> </w:t>
      </w:r>
      <w:r w:rsidRPr="001902FB">
        <w:rPr>
          <w:sz w:val="22"/>
          <w:szCs w:val="22"/>
        </w:rPr>
        <w:t>при предоставлении надлежащим образом заполненного Маршрутного листа</w:t>
      </w:r>
      <w:r>
        <w:rPr>
          <w:sz w:val="22"/>
          <w:szCs w:val="22"/>
        </w:rPr>
        <w:t xml:space="preserve"> (дата/время прибытия, дата/время убытия, подпись и расшифровка подписи ответственного лица, печать при ее наличии)</w:t>
      </w:r>
      <w:r w:rsidRPr="001902FB">
        <w:rPr>
          <w:sz w:val="22"/>
          <w:szCs w:val="22"/>
        </w:rPr>
        <w:t>, а также при соблюдении требований заявки в отношении даты и времени прибытия транспортного средства под погрузку/ выгрузку</w:t>
      </w:r>
      <w:r>
        <w:rPr>
          <w:sz w:val="22"/>
          <w:szCs w:val="22"/>
        </w:rPr>
        <w:t>)</w:t>
      </w:r>
      <w:r w:rsidRPr="001902FB">
        <w:rPr>
          <w:sz w:val="22"/>
          <w:szCs w:val="22"/>
        </w:rPr>
        <w:t>, а также при соблюдении требований заявки в отношении даты и времени прибытия транспортного средства под погрузку/ выгрузку.</w:t>
      </w:r>
    </w:p>
    <w:p w:rsidR="002C3C78" w:rsidRDefault="002C3C78" w:rsidP="002C3C78">
      <w:pPr>
        <w:ind w:left="426"/>
        <w:jc w:val="both"/>
        <w:rPr>
          <w:sz w:val="22"/>
          <w:szCs w:val="22"/>
        </w:rPr>
      </w:pPr>
      <w:r w:rsidRPr="004D007A">
        <w:rPr>
          <w:sz w:val="22"/>
          <w:szCs w:val="22"/>
        </w:rPr>
        <w:t>Продолжительность погрузки на складе отправления составляет до 4-х часов на каждый тип продукции</w:t>
      </w:r>
      <w:r w:rsidRPr="001902FB">
        <w:rPr>
          <w:sz w:val="22"/>
          <w:szCs w:val="22"/>
        </w:rPr>
        <w:t xml:space="preserve"> (охлажденная и замороженная продукция) с момента постановки транспортного средства под погрузку при условии прибытия в соответствии с заявкой.</w:t>
      </w:r>
    </w:p>
    <w:p w:rsidR="002C3C78" w:rsidRPr="005D288E" w:rsidRDefault="002C3C78" w:rsidP="002C3C78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3"/>
          <w:szCs w:val="23"/>
        </w:rPr>
      </w:pPr>
      <w:r w:rsidRPr="005D288E">
        <w:rPr>
          <w:sz w:val="23"/>
          <w:szCs w:val="23"/>
        </w:rPr>
        <w:t xml:space="preserve">Водители, которые осуществляют поставки в сетевые магазины в летний период времени не должны быть одеты в шорты, шлепанцы и т.п. </w:t>
      </w:r>
    </w:p>
    <w:p w:rsidR="002C3C78" w:rsidRPr="005D288E" w:rsidRDefault="002C3C78" w:rsidP="002C3C78">
      <w:pPr>
        <w:pStyle w:val="a8"/>
        <w:spacing w:after="0"/>
        <w:ind w:left="426"/>
        <w:jc w:val="both"/>
        <w:rPr>
          <w:sz w:val="23"/>
          <w:szCs w:val="23"/>
        </w:rPr>
      </w:pPr>
      <w:r w:rsidRPr="005D288E">
        <w:rPr>
          <w:sz w:val="23"/>
          <w:szCs w:val="23"/>
        </w:rPr>
        <w:t xml:space="preserve">При несоблюдении данного условия обозначенные выше сотрудники на территорию допускаться </w:t>
      </w:r>
      <w:r w:rsidR="00630AEC" w:rsidRPr="005D288E">
        <w:rPr>
          <w:sz w:val="23"/>
          <w:szCs w:val="23"/>
        </w:rPr>
        <w:t>не будут,</w:t>
      </w:r>
      <w:r w:rsidRPr="005D288E">
        <w:rPr>
          <w:sz w:val="23"/>
          <w:szCs w:val="23"/>
        </w:rPr>
        <w:t xml:space="preserve"> приемка товара будет возможна только по прибытии другого представителя </w:t>
      </w:r>
      <w:r w:rsidR="00630AEC">
        <w:rPr>
          <w:sz w:val="23"/>
          <w:szCs w:val="23"/>
        </w:rPr>
        <w:t>Участник</w:t>
      </w:r>
      <w:r w:rsidRPr="005D288E">
        <w:rPr>
          <w:sz w:val="23"/>
          <w:szCs w:val="23"/>
        </w:rPr>
        <w:t>а в надлежащей форме одежды</w:t>
      </w:r>
    </w:p>
    <w:p w:rsidR="00230921" w:rsidRPr="001902FB" w:rsidRDefault="00230921" w:rsidP="00230921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В случае неподачи (либо несвоевременной подачи) заказанного в соответствии с Заявкой автотранспорта, </w:t>
      </w:r>
      <w:r w:rsidR="00630AEC">
        <w:rPr>
          <w:sz w:val="22"/>
          <w:szCs w:val="22"/>
        </w:rPr>
        <w:t>Участник</w:t>
      </w:r>
      <w:r w:rsidRPr="001902FB">
        <w:rPr>
          <w:sz w:val="22"/>
          <w:szCs w:val="22"/>
        </w:rPr>
        <w:t xml:space="preserve"> уплачивает штраф в размере </w:t>
      </w:r>
      <w:r w:rsidR="00B17F4C">
        <w:rPr>
          <w:sz w:val="23"/>
          <w:szCs w:val="23"/>
        </w:rPr>
        <w:t>5</w:t>
      </w:r>
      <w:r w:rsidRPr="006A12CB">
        <w:rPr>
          <w:sz w:val="23"/>
          <w:szCs w:val="23"/>
        </w:rPr>
        <w:t>0% стоимости соответствующего рейса</w:t>
      </w:r>
    </w:p>
    <w:p w:rsidR="00230921" w:rsidRPr="001902FB" w:rsidRDefault="00230921" w:rsidP="00230921">
      <w:pPr>
        <w:ind w:left="426"/>
        <w:jc w:val="both"/>
        <w:rPr>
          <w:sz w:val="22"/>
          <w:szCs w:val="22"/>
        </w:rPr>
      </w:pPr>
      <w:r w:rsidRPr="001902FB">
        <w:rPr>
          <w:sz w:val="22"/>
          <w:szCs w:val="22"/>
        </w:rPr>
        <w:t>Неподачей считается:</w:t>
      </w:r>
    </w:p>
    <w:p w:rsidR="00230921" w:rsidRPr="001902FB" w:rsidRDefault="00230921" w:rsidP="00230921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1902FB">
        <w:rPr>
          <w:sz w:val="22"/>
          <w:szCs w:val="22"/>
        </w:rPr>
        <w:t>не предоставление под погрузку подтвержденного транспортного средства,</w:t>
      </w:r>
    </w:p>
    <w:p w:rsidR="00230921" w:rsidRPr="001902FB" w:rsidRDefault="00230921" w:rsidP="00230921">
      <w:pPr>
        <w:numPr>
          <w:ilvl w:val="0"/>
          <w:numId w:val="38"/>
        </w:numPr>
        <w:ind w:left="993"/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отказ от исполнения поданной </w:t>
      </w:r>
      <w:r w:rsidR="00397B41">
        <w:rPr>
          <w:sz w:val="22"/>
          <w:szCs w:val="22"/>
        </w:rPr>
        <w:t>Организатор</w:t>
      </w:r>
      <w:r w:rsidR="009254D3">
        <w:rPr>
          <w:sz w:val="22"/>
          <w:szCs w:val="22"/>
        </w:rPr>
        <w:t>ом</w:t>
      </w:r>
      <w:r w:rsidR="00397B41">
        <w:rPr>
          <w:sz w:val="22"/>
          <w:szCs w:val="22"/>
        </w:rPr>
        <w:t xml:space="preserve"> тендера</w:t>
      </w:r>
      <w:r w:rsidRPr="001902FB">
        <w:rPr>
          <w:sz w:val="22"/>
          <w:szCs w:val="22"/>
        </w:rPr>
        <w:t xml:space="preserve"> заявки на перевозку менее чем за 14 часов до указанного в заявке времени прибытия транспортного средства под погрузку.</w:t>
      </w:r>
    </w:p>
    <w:p w:rsidR="002C3C78" w:rsidRPr="002074B3" w:rsidRDefault="00230921" w:rsidP="00230921">
      <w:pPr>
        <w:pStyle w:val="a8"/>
        <w:spacing w:after="0"/>
        <w:ind w:left="426"/>
        <w:jc w:val="both"/>
        <w:rPr>
          <w:sz w:val="23"/>
          <w:szCs w:val="23"/>
        </w:rPr>
      </w:pPr>
      <w:r w:rsidRPr="002074B3">
        <w:rPr>
          <w:sz w:val="23"/>
          <w:szCs w:val="23"/>
        </w:rPr>
        <w:t>Несвоевременной подачей считается опоздание на погрузку на срок более 5-и часов.</w:t>
      </w:r>
    </w:p>
    <w:p w:rsidR="002C3C78" w:rsidRPr="002074B3" w:rsidRDefault="002C3C78" w:rsidP="002C3C78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3"/>
          <w:szCs w:val="23"/>
        </w:rPr>
      </w:pPr>
      <w:r w:rsidRPr="002074B3">
        <w:rPr>
          <w:sz w:val="23"/>
          <w:szCs w:val="23"/>
        </w:rPr>
        <w:t xml:space="preserve">Факт </w:t>
      </w:r>
      <w:r w:rsidR="007E79A1" w:rsidRPr="002074B3">
        <w:rPr>
          <w:sz w:val="23"/>
          <w:szCs w:val="23"/>
        </w:rPr>
        <w:t>несоблюдения</w:t>
      </w:r>
      <w:r w:rsidRPr="002074B3">
        <w:rPr>
          <w:sz w:val="23"/>
          <w:szCs w:val="23"/>
        </w:rPr>
        <w:t xml:space="preserve"> пункта </w:t>
      </w:r>
      <w:r w:rsidR="00630AEC">
        <w:rPr>
          <w:sz w:val="23"/>
          <w:szCs w:val="23"/>
        </w:rPr>
        <w:t>8</w:t>
      </w:r>
      <w:r w:rsidRPr="002074B3">
        <w:rPr>
          <w:sz w:val="23"/>
          <w:szCs w:val="23"/>
        </w:rPr>
        <w:t xml:space="preserve"> настоящего </w:t>
      </w:r>
      <w:r w:rsidR="00BC4906">
        <w:rPr>
          <w:sz w:val="23"/>
          <w:szCs w:val="23"/>
        </w:rPr>
        <w:t>документа</w:t>
      </w:r>
      <w:r w:rsidRPr="002074B3">
        <w:rPr>
          <w:sz w:val="23"/>
          <w:szCs w:val="23"/>
        </w:rPr>
        <w:t xml:space="preserve"> при различных исправлениях в накладных на приемке у Грузополучателя, влечет за собой право применения штрафных санкций в полном объеме денежного эквивалента не поставленной по данным эпизодам продукции.  </w:t>
      </w:r>
    </w:p>
    <w:p w:rsidR="002C3C78" w:rsidRPr="002074B3" w:rsidRDefault="002C3C78" w:rsidP="002C3C78">
      <w:pPr>
        <w:numPr>
          <w:ilvl w:val="0"/>
          <w:numId w:val="15"/>
        </w:numPr>
        <w:ind w:left="426" w:hanging="426"/>
        <w:jc w:val="both"/>
        <w:rPr>
          <w:sz w:val="23"/>
          <w:szCs w:val="23"/>
        </w:rPr>
      </w:pPr>
      <w:r w:rsidRPr="002074B3">
        <w:rPr>
          <w:sz w:val="23"/>
          <w:szCs w:val="23"/>
        </w:rPr>
        <w:t xml:space="preserve">Подвижной состав, предоставляемый </w:t>
      </w:r>
      <w:r w:rsidR="00630AEC">
        <w:rPr>
          <w:sz w:val="23"/>
          <w:szCs w:val="23"/>
        </w:rPr>
        <w:t>Участнико</w:t>
      </w:r>
      <w:r w:rsidRPr="002074B3">
        <w:rPr>
          <w:sz w:val="23"/>
          <w:szCs w:val="23"/>
        </w:rPr>
        <w:t>м, должен быть оборудован бортовой системой взвешивания и датчиками нагрузки на ось.</w:t>
      </w:r>
    </w:p>
    <w:p w:rsidR="002C3C78" w:rsidRPr="002074B3" w:rsidRDefault="002C3C78" w:rsidP="002C3C78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2074B3">
        <w:rPr>
          <w:sz w:val="22"/>
          <w:szCs w:val="22"/>
        </w:rPr>
        <w:t xml:space="preserve">Водитель, как представитель </w:t>
      </w:r>
      <w:r w:rsidR="00630AEC">
        <w:rPr>
          <w:sz w:val="22"/>
          <w:szCs w:val="22"/>
        </w:rPr>
        <w:t>Участник</w:t>
      </w:r>
      <w:r w:rsidRPr="002074B3">
        <w:rPr>
          <w:sz w:val="22"/>
          <w:szCs w:val="22"/>
        </w:rPr>
        <w:t xml:space="preserve">а, контролирует соответствие укладки и крепления груза на транспортное средство требованиям безопасности движения и обеспечения сохранности груза транспортного средства. Отказ водителя участвовать в данных операциях приравнивается к неподаче автомобиля и срыву перевозки. </w:t>
      </w:r>
    </w:p>
    <w:p w:rsidR="002C3C78" w:rsidRPr="002074B3" w:rsidRDefault="002C3C78" w:rsidP="002C3C78">
      <w:pPr>
        <w:ind w:left="426"/>
        <w:jc w:val="both"/>
        <w:rPr>
          <w:sz w:val="22"/>
          <w:szCs w:val="22"/>
        </w:rPr>
      </w:pPr>
      <w:r w:rsidRPr="002074B3">
        <w:rPr>
          <w:sz w:val="22"/>
          <w:szCs w:val="22"/>
        </w:rPr>
        <w:t xml:space="preserve">Водитель, как представитель </w:t>
      </w:r>
      <w:r w:rsidR="00630AEC">
        <w:rPr>
          <w:sz w:val="22"/>
          <w:szCs w:val="22"/>
        </w:rPr>
        <w:t>Участник</w:t>
      </w:r>
      <w:r w:rsidRPr="002074B3">
        <w:rPr>
          <w:sz w:val="22"/>
          <w:szCs w:val="22"/>
        </w:rPr>
        <w:t xml:space="preserve">а, обязан устранить обнаруженные неправильности в укладке и креплении груза. Исходя из требований безопасности движения. </w:t>
      </w:r>
      <w:r w:rsidR="00630AEC">
        <w:rPr>
          <w:sz w:val="22"/>
          <w:szCs w:val="22"/>
        </w:rPr>
        <w:t>Участник</w:t>
      </w:r>
      <w:r w:rsidRPr="002074B3">
        <w:rPr>
          <w:sz w:val="22"/>
          <w:szCs w:val="22"/>
        </w:rPr>
        <w:t xml:space="preserve"> (его уполномоченный представитель) обязан проверить соответствие габаритов груза Правилам дорожного движения Российской Федерации (утв. Постановлением Правительства РФ от 23.10.1993 N 1090), а также состояние крепления и увязки груза, которые должны предотвращать смещение груза за пределы кузова или его выпадение из кузова.</w:t>
      </w:r>
    </w:p>
    <w:p w:rsidR="002C3C78" w:rsidRDefault="002C3C78" w:rsidP="002C3C78">
      <w:pPr>
        <w:ind w:left="426"/>
        <w:jc w:val="both"/>
        <w:rPr>
          <w:sz w:val="22"/>
          <w:szCs w:val="22"/>
        </w:rPr>
      </w:pPr>
      <w:r w:rsidRPr="002074B3">
        <w:rPr>
          <w:sz w:val="22"/>
          <w:szCs w:val="22"/>
        </w:rPr>
        <w:t xml:space="preserve">Водитель, как представитель </w:t>
      </w:r>
      <w:r w:rsidR="00630AEC">
        <w:rPr>
          <w:sz w:val="22"/>
          <w:szCs w:val="22"/>
        </w:rPr>
        <w:t>Участник</w:t>
      </w:r>
      <w:r w:rsidRPr="002074B3">
        <w:rPr>
          <w:sz w:val="22"/>
          <w:szCs w:val="22"/>
        </w:rPr>
        <w:t>а, осуществляет контроль за соблюдением Правил перевозок грузов автомобильным транспортом утвержденным Постановлением Правительства РФ от 15.04.2011 № 272 в том числе, но не ограничиваясь за соответствием массы, габаритов груза массе транспортного средства, предоставленного под погрузку, предельно допустимыми осевыми нагрузками транспортных средств.</w:t>
      </w:r>
      <w:r w:rsidRPr="001902FB">
        <w:rPr>
          <w:sz w:val="22"/>
          <w:szCs w:val="22"/>
        </w:rPr>
        <w:t xml:space="preserve">    </w:t>
      </w:r>
    </w:p>
    <w:p w:rsidR="002C3C78" w:rsidRPr="003A0601" w:rsidRDefault="002C3C78" w:rsidP="002C3C78">
      <w:pPr>
        <w:numPr>
          <w:ilvl w:val="0"/>
          <w:numId w:val="15"/>
        </w:numPr>
        <w:ind w:left="502" w:hanging="50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выявлении факта нарушения температурного режима в процессе перевозки, </w:t>
      </w:r>
      <w:r w:rsidR="00630AEC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 обязуется оплатить возникшие данным нарушением убытки </w:t>
      </w:r>
      <w:r w:rsidR="00397B41">
        <w:rPr>
          <w:sz w:val="22"/>
          <w:szCs w:val="22"/>
        </w:rPr>
        <w:t>Организатор</w:t>
      </w:r>
      <w:r w:rsidR="009519BF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</w:t>
      </w:r>
      <w:r>
        <w:rPr>
          <w:sz w:val="22"/>
          <w:szCs w:val="22"/>
        </w:rPr>
        <w:t xml:space="preserve">а (при наличии документального </w:t>
      </w:r>
      <w:r>
        <w:rPr>
          <w:sz w:val="22"/>
          <w:szCs w:val="22"/>
        </w:rPr>
        <w:lastRenderedPageBreak/>
        <w:t xml:space="preserve">подтверждения), а также оплатить штраф в размере 1% от общей стоимости принятого к перевозке груза. При этом, стоимость услуг </w:t>
      </w:r>
      <w:r w:rsidR="00630AEC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а за данную перевозку </w:t>
      </w:r>
      <w:r w:rsidR="00397B41">
        <w:rPr>
          <w:sz w:val="22"/>
          <w:szCs w:val="22"/>
        </w:rPr>
        <w:t>Организатор</w:t>
      </w:r>
      <w:r w:rsidR="00630AEC">
        <w:rPr>
          <w:sz w:val="22"/>
          <w:szCs w:val="22"/>
        </w:rPr>
        <w:t>ом</w:t>
      </w:r>
      <w:r w:rsidR="00397B41">
        <w:rPr>
          <w:sz w:val="22"/>
          <w:szCs w:val="22"/>
        </w:rPr>
        <w:t xml:space="preserve"> тендера</w:t>
      </w:r>
      <w:r>
        <w:rPr>
          <w:sz w:val="22"/>
          <w:szCs w:val="22"/>
        </w:rPr>
        <w:t xml:space="preserve"> не оплачивается. </w:t>
      </w:r>
    </w:p>
    <w:p w:rsidR="002C3C78" w:rsidRPr="004D007A" w:rsidRDefault="00630AEC" w:rsidP="002C3C78">
      <w:pPr>
        <w:numPr>
          <w:ilvl w:val="0"/>
          <w:numId w:val="15"/>
        </w:numPr>
        <w:ind w:left="502" w:hanging="502"/>
        <w:jc w:val="both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2C3C78" w:rsidRPr="004D007A">
        <w:rPr>
          <w:sz w:val="22"/>
          <w:szCs w:val="22"/>
        </w:rPr>
        <w:t xml:space="preserve"> на регулярной основе (каждый рабочий день до 10-30ч по московскому времени) в письменном виде по электронной почте в представленном ниже формате информирует </w:t>
      </w:r>
      <w:r w:rsidR="00397B41">
        <w:rPr>
          <w:sz w:val="22"/>
          <w:szCs w:val="22"/>
        </w:rPr>
        <w:t>Организатор</w:t>
      </w:r>
      <w:r>
        <w:rPr>
          <w:sz w:val="22"/>
          <w:szCs w:val="22"/>
        </w:rPr>
        <w:t>у</w:t>
      </w:r>
      <w:r w:rsidR="00397B41">
        <w:rPr>
          <w:sz w:val="22"/>
          <w:szCs w:val="22"/>
        </w:rPr>
        <w:t xml:space="preserve"> тендера</w:t>
      </w:r>
      <w:r w:rsidR="002C3C78" w:rsidRPr="004D007A">
        <w:rPr>
          <w:sz w:val="22"/>
          <w:szCs w:val="22"/>
        </w:rPr>
        <w:t xml:space="preserve"> об оперативном местоположении транспортного средства, выполняющего перевозку по соответствующей заявке </w:t>
      </w:r>
      <w:r w:rsidR="00397B41">
        <w:rPr>
          <w:sz w:val="22"/>
          <w:szCs w:val="22"/>
        </w:rPr>
        <w:t>Организатор</w:t>
      </w:r>
      <w:r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="002C3C78" w:rsidRPr="004D007A">
        <w:rPr>
          <w:sz w:val="22"/>
          <w:szCs w:val="22"/>
        </w:rPr>
        <w:t>.</w:t>
      </w:r>
    </w:p>
    <w:p w:rsidR="002C3C78" w:rsidRPr="00DD4F41" w:rsidRDefault="002C3C78" w:rsidP="002C3C78">
      <w:pPr>
        <w:pStyle w:val="ac"/>
        <w:widowControl w:val="0"/>
        <w:autoSpaceDE w:val="0"/>
        <w:autoSpaceDN w:val="0"/>
        <w:adjustRightInd w:val="0"/>
        <w:ind w:left="2733"/>
        <w:jc w:val="both"/>
        <w:rPr>
          <w:sz w:val="22"/>
          <w:szCs w:val="22"/>
        </w:rPr>
      </w:pPr>
    </w:p>
    <w:tbl>
      <w:tblPr>
        <w:tblW w:w="79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1930"/>
        <w:gridCol w:w="2093"/>
      </w:tblGrid>
      <w:tr w:rsidR="002C3C78" w:rsidRPr="00147184" w:rsidTr="007C499C">
        <w:trPr>
          <w:trHeight w:val="600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C3C78" w:rsidRPr="00147184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47184">
              <w:t>Водитель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C3C78" w:rsidRPr="00147184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47184">
              <w:t>№ машины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C3C78" w:rsidRPr="00147184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47184">
              <w:t>Маршрут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2C3C78" w:rsidRPr="00147184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47184">
              <w:t>Текущее местоположение</w:t>
            </w:r>
          </w:p>
        </w:tc>
        <w:tc>
          <w:tcPr>
            <w:tcW w:w="2093" w:type="dxa"/>
            <w:shd w:val="clear" w:color="auto" w:fill="auto"/>
            <w:vAlign w:val="center"/>
            <w:hideMark/>
          </w:tcPr>
          <w:p w:rsidR="002C3C78" w:rsidRPr="00147184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</w:pPr>
            <w:r w:rsidRPr="00147184">
              <w:t>Ожидаемая дата/ время прибытия</w:t>
            </w:r>
          </w:p>
        </w:tc>
      </w:tr>
      <w:tr w:rsidR="002C3C78" w:rsidRPr="004125DA" w:rsidTr="007C499C">
        <w:trPr>
          <w:trHeight w:val="390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2C3C78" w:rsidRPr="004125DA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25DA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C3C78" w:rsidRPr="004125DA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25DA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2C3C78" w:rsidRPr="004125DA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25DA">
              <w:rPr>
                <w:sz w:val="22"/>
                <w:szCs w:val="22"/>
              </w:rPr>
              <w:t> </w:t>
            </w:r>
          </w:p>
        </w:tc>
        <w:tc>
          <w:tcPr>
            <w:tcW w:w="1876" w:type="dxa"/>
            <w:shd w:val="clear" w:color="auto" w:fill="auto"/>
            <w:noWrap/>
            <w:vAlign w:val="bottom"/>
            <w:hideMark/>
          </w:tcPr>
          <w:p w:rsidR="002C3C78" w:rsidRPr="004125DA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25DA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shd w:val="clear" w:color="auto" w:fill="auto"/>
            <w:noWrap/>
            <w:vAlign w:val="bottom"/>
            <w:hideMark/>
          </w:tcPr>
          <w:p w:rsidR="002C3C78" w:rsidRPr="004125DA" w:rsidRDefault="002C3C78" w:rsidP="007C49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125DA">
              <w:rPr>
                <w:sz w:val="22"/>
                <w:szCs w:val="22"/>
              </w:rPr>
              <w:t> </w:t>
            </w:r>
          </w:p>
        </w:tc>
      </w:tr>
    </w:tbl>
    <w:p w:rsidR="002C3C78" w:rsidRDefault="002C3C78" w:rsidP="002C3C78">
      <w:pPr>
        <w:ind w:left="502"/>
        <w:jc w:val="both"/>
        <w:rPr>
          <w:sz w:val="22"/>
          <w:szCs w:val="22"/>
        </w:rPr>
      </w:pPr>
    </w:p>
    <w:p w:rsidR="002C3C78" w:rsidRPr="008107BB" w:rsidRDefault="002C3C78" w:rsidP="002C3C78">
      <w:pPr>
        <w:pStyle w:val="a8"/>
        <w:numPr>
          <w:ilvl w:val="0"/>
          <w:numId w:val="15"/>
        </w:numPr>
        <w:spacing w:after="0"/>
        <w:ind w:left="426" w:hanging="426"/>
        <w:jc w:val="both"/>
        <w:rPr>
          <w:sz w:val="22"/>
          <w:szCs w:val="22"/>
        </w:rPr>
      </w:pPr>
      <w:r w:rsidRPr="008107BB">
        <w:rPr>
          <w:sz w:val="22"/>
          <w:szCs w:val="22"/>
        </w:rPr>
        <w:t>Стороны также достигли соглашения в отношении следующей процедуры подачи заявок на перевозки по указанным выше маршрутам</w:t>
      </w:r>
      <w:r w:rsidR="0043491F">
        <w:rPr>
          <w:sz w:val="22"/>
          <w:szCs w:val="22"/>
        </w:rPr>
        <w:t xml:space="preserve">. Данная процедура распространяется на заказы вне </w:t>
      </w:r>
      <w:r w:rsidR="0043491F" w:rsidRPr="00DF08A8">
        <w:rPr>
          <w:sz w:val="22"/>
          <w:szCs w:val="22"/>
        </w:rPr>
        <w:t>программ</w:t>
      </w:r>
      <w:r w:rsidR="0043491F">
        <w:rPr>
          <w:sz w:val="22"/>
          <w:szCs w:val="22"/>
        </w:rPr>
        <w:t xml:space="preserve">ы </w:t>
      </w:r>
      <w:r w:rsidR="0043491F" w:rsidRPr="00DF08A8">
        <w:rPr>
          <w:sz w:val="22"/>
          <w:szCs w:val="22"/>
        </w:rPr>
        <w:t>«ГАРАНТИИ»</w:t>
      </w:r>
      <w:r w:rsidR="0043491F">
        <w:rPr>
          <w:sz w:val="22"/>
          <w:szCs w:val="22"/>
        </w:rPr>
        <w:t>.</w:t>
      </w:r>
    </w:p>
    <w:p w:rsidR="002C3C78" w:rsidRPr="008107BB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8107BB">
        <w:rPr>
          <w:sz w:val="22"/>
          <w:szCs w:val="22"/>
        </w:rPr>
        <w:t xml:space="preserve">Заказ транспорта осуществляется исключительно в письменной форме путем обмена сообщениями по электронной почте. </w:t>
      </w:r>
    </w:p>
    <w:p w:rsidR="002C3C78" w:rsidRPr="008107BB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8107BB">
        <w:rPr>
          <w:sz w:val="22"/>
          <w:szCs w:val="22"/>
        </w:rPr>
        <w:t xml:space="preserve">На момент формирования потребности в транспорте </w:t>
      </w:r>
      <w:r w:rsidR="00397B41">
        <w:rPr>
          <w:sz w:val="22"/>
          <w:szCs w:val="22"/>
        </w:rPr>
        <w:t>Организатор тендера</w:t>
      </w:r>
      <w:r w:rsidRPr="008107BB">
        <w:rPr>
          <w:sz w:val="22"/>
          <w:szCs w:val="22"/>
        </w:rPr>
        <w:t xml:space="preserve"> направляет запрос </w:t>
      </w:r>
      <w:r w:rsidR="00630AEC">
        <w:rPr>
          <w:sz w:val="22"/>
          <w:szCs w:val="22"/>
        </w:rPr>
        <w:t>Участник</w:t>
      </w:r>
      <w:r w:rsidRPr="008107BB">
        <w:rPr>
          <w:sz w:val="22"/>
          <w:szCs w:val="22"/>
        </w:rPr>
        <w:t xml:space="preserve">у. Запрос содержит перечень маршрутов и количество единиц транспортных средств по каждому из них. Запрос дублируется звонком ответственному представителю </w:t>
      </w:r>
      <w:r w:rsidR="00630AEC">
        <w:rPr>
          <w:sz w:val="22"/>
          <w:szCs w:val="22"/>
        </w:rPr>
        <w:t>Участник</w:t>
      </w:r>
      <w:r w:rsidRPr="008107BB">
        <w:rPr>
          <w:sz w:val="22"/>
          <w:szCs w:val="22"/>
        </w:rPr>
        <w:t>а по телефонной связи.</w:t>
      </w:r>
      <w:r>
        <w:rPr>
          <w:sz w:val="22"/>
          <w:szCs w:val="22"/>
        </w:rPr>
        <w:t xml:space="preserve"> </w:t>
      </w:r>
    </w:p>
    <w:p w:rsidR="002C3C78" w:rsidRPr="004D007A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Запрос </w:t>
      </w:r>
      <w:r w:rsidR="00397B41">
        <w:rPr>
          <w:sz w:val="22"/>
          <w:szCs w:val="22"/>
        </w:rPr>
        <w:t>Организатор</w:t>
      </w:r>
      <w:r w:rsidR="009519BF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, направленный до 16-00ч местного времени в предшествующий дате отгрузки рабочий день и вне зависимости от назначенного времени отгрузки, подлежит безусловному акцепту со стороны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>а.</w:t>
      </w:r>
    </w:p>
    <w:p w:rsidR="002C3C78" w:rsidRPr="004D007A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Ответ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на полученный запрос </w:t>
      </w:r>
      <w:r w:rsidR="00397B41">
        <w:rPr>
          <w:sz w:val="22"/>
          <w:szCs w:val="22"/>
        </w:rPr>
        <w:t>Организатор</w:t>
      </w:r>
      <w:r w:rsidR="009519BF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 должен последовать в течение 30 (тридцати) минут с момента его получения. Отсутствие ответа в оговоренный выше срок расценивается как отрицательный ответ.</w:t>
      </w:r>
    </w:p>
    <w:p w:rsidR="002C3C78" w:rsidRPr="004D007A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Положительный ответ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на запрос </w:t>
      </w:r>
      <w:r w:rsidR="00397B41">
        <w:rPr>
          <w:sz w:val="22"/>
          <w:szCs w:val="22"/>
        </w:rPr>
        <w:t>Организатор</w:t>
      </w:r>
      <w:r w:rsidR="009519BF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 означает готовность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принять заявку </w:t>
      </w:r>
      <w:r w:rsidR="00397B41">
        <w:rPr>
          <w:sz w:val="22"/>
          <w:szCs w:val="22"/>
        </w:rPr>
        <w:t>Организатор</w:t>
      </w:r>
      <w:r w:rsidR="009519BF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 и содержит количество единиц транспортных средств по каждому из направлений, указанным в Запросе. </w:t>
      </w:r>
    </w:p>
    <w:p w:rsidR="002C3C78" w:rsidRPr="004D007A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Отрицательный ответ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на запрос </w:t>
      </w:r>
      <w:r w:rsidR="00397B41">
        <w:rPr>
          <w:sz w:val="22"/>
          <w:szCs w:val="22"/>
        </w:rPr>
        <w:t>Организатор</w:t>
      </w:r>
      <w:r w:rsidR="006010AE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, поданный в соответствии с п. </w:t>
      </w:r>
      <w:r w:rsidR="00B62480">
        <w:rPr>
          <w:sz w:val="22"/>
          <w:szCs w:val="22"/>
        </w:rPr>
        <w:t>21</w:t>
      </w:r>
      <w:r w:rsidRPr="004D007A">
        <w:rPr>
          <w:sz w:val="22"/>
          <w:szCs w:val="22"/>
        </w:rPr>
        <w:t xml:space="preserve">.3 настоящего Соглашения, расценивается как невыполнение договорных обязательств со стороны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и влечет за собой право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 применить к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у штрафные санкции в размере 50 000 (пятьдесят тысяч) руб. </w:t>
      </w:r>
    </w:p>
    <w:p w:rsidR="002C3C78" w:rsidRPr="008107BB" w:rsidRDefault="002C3C78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 w:rsidRPr="004D007A">
        <w:rPr>
          <w:sz w:val="22"/>
          <w:szCs w:val="22"/>
        </w:rPr>
        <w:t xml:space="preserve">Отрицательный ответ </w:t>
      </w:r>
      <w:r w:rsidR="00630AEC">
        <w:rPr>
          <w:sz w:val="22"/>
          <w:szCs w:val="22"/>
        </w:rPr>
        <w:t>Участник</w:t>
      </w:r>
      <w:r w:rsidRPr="004D007A">
        <w:rPr>
          <w:sz w:val="22"/>
          <w:szCs w:val="22"/>
        </w:rPr>
        <w:t xml:space="preserve">а на запрос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, поданный после 16-00ч местного времени в предшествующий дате отгрузки рабочий день и вне зависимости от назначенного времени отгрузки, учитывается в статистике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4D007A">
        <w:rPr>
          <w:sz w:val="22"/>
          <w:szCs w:val="22"/>
        </w:rPr>
        <w:t xml:space="preserve"> и дает право последнему направить аналогичный запрос в другую транспортную компанию.</w:t>
      </w:r>
    </w:p>
    <w:p w:rsidR="002C3C78" w:rsidRPr="008107BB" w:rsidRDefault="00397B41" w:rsidP="00B62480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Организатор тендера</w:t>
      </w:r>
      <w:r w:rsidR="002C3C78" w:rsidRPr="008107BB">
        <w:rPr>
          <w:sz w:val="22"/>
          <w:szCs w:val="22"/>
        </w:rPr>
        <w:t xml:space="preserve"> направляет </w:t>
      </w:r>
      <w:r w:rsidR="00630AEC">
        <w:rPr>
          <w:sz w:val="22"/>
          <w:szCs w:val="22"/>
        </w:rPr>
        <w:t>Участник</w:t>
      </w:r>
      <w:r w:rsidR="002C3C78" w:rsidRPr="008107BB">
        <w:rPr>
          <w:sz w:val="22"/>
          <w:szCs w:val="22"/>
        </w:rPr>
        <w:t>у Заявку на постановку транспорта под погрузку, содержащую следующие обязательные поля: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Дата составления,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Дата и время подачи транспортного средства,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Тип и грузоподъемность транспортного средства,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Температурный режим перевозки,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jc w:val="both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Требования к документам, которые водитель должен иметь и предъявить для проверки по первому требованию на складе погрузки или выгрузки,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Адрес склада погрузки,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Контактный телефон ответственного лица на погрузке,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Адрес склада выгрузки,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Контактный телефон ответственного лица на выгрузке,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Дата и время прибытия транспортного средства на выгрузку,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Согласованную стоимость перевозки,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Подпись и оттиск печати.</w:t>
      </w:r>
    </w:p>
    <w:p w:rsidR="002C3C78" w:rsidRPr="008107BB" w:rsidRDefault="00630AEC" w:rsidP="005B4271">
      <w:pPr>
        <w:pStyle w:val="a8"/>
        <w:numPr>
          <w:ilvl w:val="1"/>
          <w:numId w:val="40"/>
        </w:numPr>
        <w:spacing w:after="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Участник</w:t>
      </w:r>
      <w:r w:rsidR="002C3C78" w:rsidRPr="008107BB">
        <w:rPr>
          <w:sz w:val="22"/>
          <w:szCs w:val="22"/>
        </w:rPr>
        <w:t xml:space="preserve"> в течение 60 (шестидесяти) минут с момента получения Заявки направляет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у</w:t>
      </w:r>
      <w:r w:rsidR="00397B41">
        <w:rPr>
          <w:sz w:val="22"/>
          <w:szCs w:val="22"/>
        </w:rPr>
        <w:t xml:space="preserve"> тендера</w:t>
      </w:r>
      <w:r w:rsidR="002C3C78" w:rsidRPr="008107BB">
        <w:rPr>
          <w:sz w:val="22"/>
          <w:szCs w:val="22"/>
        </w:rPr>
        <w:t xml:space="preserve"> Подтверждение Заявки, содержащее следующие обязательные поля: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ФИО водителя,</w:t>
      </w:r>
    </w:p>
    <w:p w:rsidR="002C3C78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паспортные данные водителя (серия, номер, дата и место выдачи, код подразделения),</w:t>
      </w:r>
    </w:p>
    <w:p w:rsidR="00CB2378" w:rsidRDefault="00CB23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ИНН водителя (при наличии)</w:t>
      </w:r>
    </w:p>
    <w:p w:rsidR="00CB2378" w:rsidRPr="008107BB" w:rsidRDefault="00CB23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Данные на водительское удостоверение (серия, номер, дата выдачи)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Контактный телефон водителя,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Марку тягача (автомашины),</w:t>
      </w:r>
    </w:p>
    <w:p w:rsidR="002C3C78" w:rsidRPr="008107BB" w:rsidRDefault="002C3C78" w:rsidP="002C3C78">
      <w:pPr>
        <w:pStyle w:val="ac"/>
        <w:numPr>
          <w:ilvl w:val="0"/>
          <w:numId w:val="22"/>
        </w:numPr>
        <w:ind w:left="1134"/>
        <w:rPr>
          <w:rFonts w:ascii="Times New Roman" w:hAnsi="Times New Roman"/>
          <w:b w:val="0"/>
          <w:sz w:val="22"/>
          <w:szCs w:val="22"/>
        </w:rPr>
      </w:pPr>
      <w:r w:rsidRPr="008107BB">
        <w:rPr>
          <w:rFonts w:ascii="Times New Roman" w:hAnsi="Times New Roman"/>
          <w:b w:val="0"/>
          <w:sz w:val="22"/>
          <w:szCs w:val="22"/>
        </w:rPr>
        <w:t>Государственный номер тягача и полуприцепа.</w:t>
      </w:r>
    </w:p>
    <w:p w:rsidR="002C3C78" w:rsidRPr="008107BB" w:rsidRDefault="002C3C78" w:rsidP="002C3C78">
      <w:pPr>
        <w:pStyle w:val="a8"/>
        <w:spacing w:after="0"/>
        <w:ind w:left="993"/>
        <w:jc w:val="both"/>
        <w:rPr>
          <w:sz w:val="22"/>
          <w:szCs w:val="22"/>
        </w:rPr>
      </w:pPr>
      <w:r w:rsidRPr="008107BB">
        <w:rPr>
          <w:sz w:val="22"/>
          <w:szCs w:val="22"/>
        </w:rPr>
        <w:t xml:space="preserve">А также сканированную копию доверенности на получение груза у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8107BB">
        <w:rPr>
          <w:sz w:val="22"/>
          <w:szCs w:val="22"/>
        </w:rPr>
        <w:t xml:space="preserve"> указанным водителем транспортного средства, являющегося представителем </w:t>
      </w:r>
      <w:r w:rsidR="00630AEC">
        <w:rPr>
          <w:sz w:val="22"/>
          <w:szCs w:val="22"/>
        </w:rPr>
        <w:t>Участник</w:t>
      </w:r>
      <w:r w:rsidRPr="008107BB">
        <w:rPr>
          <w:sz w:val="22"/>
          <w:szCs w:val="22"/>
        </w:rPr>
        <w:t>а.  Формат – вложенный в письмо электронное письмо файл.</w:t>
      </w:r>
    </w:p>
    <w:p w:rsidR="006B0BC3" w:rsidRPr="00C4044D" w:rsidRDefault="00FF6C11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C4044D">
        <w:rPr>
          <w:sz w:val="22"/>
          <w:szCs w:val="22"/>
        </w:rPr>
        <w:t xml:space="preserve">Настоящее соглашение действует </w:t>
      </w:r>
      <w:r w:rsidR="00C2647D">
        <w:rPr>
          <w:sz w:val="22"/>
          <w:szCs w:val="22"/>
        </w:rPr>
        <w:t>в период с 01 октября 202</w:t>
      </w:r>
      <w:r w:rsidR="00B9120E">
        <w:rPr>
          <w:sz w:val="22"/>
          <w:szCs w:val="22"/>
        </w:rPr>
        <w:t>3</w:t>
      </w:r>
      <w:r w:rsidR="00C2647D">
        <w:rPr>
          <w:sz w:val="22"/>
          <w:szCs w:val="22"/>
        </w:rPr>
        <w:t>г п</w:t>
      </w:r>
      <w:r w:rsidR="00D078D4" w:rsidRPr="00C4044D">
        <w:rPr>
          <w:sz w:val="22"/>
          <w:szCs w:val="22"/>
        </w:rPr>
        <w:t>о</w:t>
      </w:r>
      <w:r w:rsidR="006B0BC3" w:rsidRPr="00C4044D">
        <w:rPr>
          <w:sz w:val="22"/>
          <w:szCs w:val="22"/>
        </w:rPr>
        <w:t xml:space="preserve"> </w:t>
      </w:r>
      <w:r w:rsidR="00C674BB" w:rsidRPr="00C674BB">
        <w:rPr>
          <w:sz w:val="22"/>
          <w:szCs w:val="22"/>
        </w:rPr>
        <w:t xml:space="preserve">31 </w:t>
      </w:r>
      <w:r w:rsidR="00C674BB">
        <w:rPr>
          <w:sz w:val="22"/>
          <w:szCs w:val="22"/>
        </w:rPr>
        <w:t>марта 202</w:t>
      </w:r>
      <w:r w:rsidR="00B9120E">
        <w:rPr>
          <w:sz w:val="22"/>
          <w:szCs w:val="22"/>
        </w:rPr>
        <w:t>4</w:t>
      </w:r>
      <w:r w:rsidR="00C674BB">
        <w:rPr>
          <w:sz w:val="22"/>
          <w:szCs w:val="22"/>
        </w:rPr>
        <w:t>г включительно</w:t>
      </w:r>
      <w:r w:rsidR="00C4044D" w:rsidRPr="00C4044D">
        <w:rPr>
          <w:sz w:val="22"/>
          <w:szCs w:val="22"/>
        </w:rPr>
        <w:t>.</w:t>
      </w:r>
    </w:p>
    <w:p w:rsidR="00597D3E" w:rsidRPr="00C4044D" w:rsidRDefault="00597D3E" w:rsidP="00C674BB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bookmarkStart w:id="1" w:name="_Hlk89416583"/>
      <w:r w:rsidRPr="00C4044D">
        <w:rPr>
          <w:sz w:val="22"/>
          <w:szCs w:val="22"/>
        </w:rPr>
        <w:t xml:space="preserve">Необходимый комплект документов для оплаты произведенной перевозки: </w:t>
      </w:r>
    </w:p>
    <w:p w:rsidR="00597D3E" w:rsidRPr="00C42066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C42066">
        <w:rPr>
          <w:sz w:val="22"/>
          <w:szCs w:val="22"/>
        </w:rPr>
        <w:t>счет (оригинал);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341292">
        <w:rPr>
          <w:sz w:val="22"/>
          <w:szCs w:val="22"/>
        </w:rPr>
        <w:t>счет-фактура либо УПД</w:t>
      </w:r>
      <w:r w:rsidRPr="001902FB">
        <w:rPr>
          <w:sz w:val="22"/>
          <w:szCs w:val="22"/>
        </w:rPr>
        <w:t xml:space="preserve"> (оригинал 2 шт.);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341292">
        <w:rPr>
          <w:sz w:val="22"/>
          <w:szCs w:val="22"/>
        </w:rPr>
        <w:t>акт выполненных работ (если оформляется)</w:t>
      </w:r>
      <w:r w:rsidRPr="001902FB">
        <w:rPr>
          <w:sz w:val="22"/>
          <w:szCs w:val="22"/>
        </w:rPr>
        <w:t xml:space="preserve"> (оригинал 2шт.);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товарные и транспортные накладные с подписями, расшифровкой подписи и печатями грузоотправителя, </w:t>
      </w:r>
      <w:r w:rsidR="00630AEC">
        <w:rPr>
          <w:sz w:val="22"/>
          <w:szCs w:val="22"/>
        </w:rPr>
        <w:t>Участник</w:t>
      </w:r>
      <w:r w:rsidRPr="001902FB">
        <w:rPr>
          <w:sz w:val="22"/>
          <w:szCs w:val="22"/>
        </w:rPr>
        <w:t>а, грузополучателя (оригиналы);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1902FB">
        <w:rPr>
          <w:sz w:val="22"/>
          <w:szCs w:val="22"/>
        </w:rPr>
        <w:t>маршрутный лист (полностью заполненный - оригинал);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1902FB">
        <w:rPr>
          <w:sz w:val="22"/>
          <w:szCs w:val="22"/>
        </w:rPr>
        <w:t>доверенность на получение груза (оригинал);</w:t>
      </w:r>
    </w:p>
    <w:p w:rsidR="00597D3E" w:rsidRPr="001902FB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1902FB">
        <w:rPr>
          <w:sz w:val="22"/>
          <w:szCs w:val="22"/>
        </w:rPr>
        <w:t xml:space="preserve">распечатки показаний системой контроля поддержания заданной температуры (копия, заверенная печатью </w:t>
      </w:r>
      <w:r w:rsidR="00630AEC">
        <w:rPr>
          <w:sz w:val="22"/>
          <w:szCs w:val="22"/>
        </w:rPr>
        <w:t>Участник</w:t>
      </w:r>
      <w:r w:rsidRPr="001902FB">
        <w:rPr>
          <w:sz w:val="22"/>
          <w:szCs w:val="22"/>
        </w:rPr>
        <w:t xml:space="preserve">а). Только с согласия </w:t>
      </w:r>
      <w:r w:rsidR="00397B41">
        <w:rPr>
          <w:sz w:val="22"/>
          <w:szCs w:val="22"/>
        </w:rPr>
        <w:t>Организатор</w:t>
      </w:r>
      <w:r w:rsidR="007415A2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тендера</w:t>
      </w:r>
      <w:r w:rsidRPr="001902FB">
        <w:rPr>
          <w:sz w:val="22"/>
          <w:szCs w:val="22"/>
        </w:rPr>
        <w:t xml:space="preserve"> и при наличии объективных причин, по которым данная информация не была предоставлена на складе выгрузки).</w:t>
      </w:r>
    </w:p>
    <w:p w:rsidR="00597D3E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 w:rsidRPr="001902FB">
        <w:rPr>
          <w:sz w:val="22"/>
          <w:szCs w:val="22"/>
        </w:rPr>
        <w:t>прочие документы, подтверждающие дополнительные расходы (оригинал).</w:t>
      </w:r>
    </w:p>
    <w:p w:rsidR="005D4B4F" w:rsidRDefault="00597D3E" w:rsidP="00B62480">
      <w:pPr>
        <w:numPr>
          <w:ilvl w:val="0"/>
          <w:numId w:val="3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реестр приема-передачи документов. Данный реестр формируется в формате </w:t>
      </w:r>
      <w:r>
        <w:rPr>
          <w:sz w:val="22"/>
          <w:szCs w:val="22"/>
          <w:lang w:val="en-US"/>
        </w:rPr>
        <w:t>Excel</w:t>
      </w:r>
      <w:r w:rsidRPr="001A4E59">
        <w:rPr>
          <w:sz w:val="22"/>
          <w:szCs w:val="22"/>
        </w:rPr>
        <w:t xml:space="preserve"> </w:t>
      </w:r>
      <w:r>
        <w:rPr>
          <w:sz w:val="22"/>
          <w:szCs w:val="22"/>
        </w:rPr>
        <w:t>в виде таблицы следующего содержани</w:t>
      </w:r>
      <w:r w:rsidR="005D4B4F">
        <w:rPr>
          <w:sz w:val="22"/>
          <w:szCs w:val="22"/>
        </w:rPr>
        <w:t>я:</w:t>
      </w:r>
    </w:p>
    <w:p w:rsidR="005D4B4F" w:rsidRDefault="005D4B4F" w:rsidP="005D4B4F">
      <w:pPr>
        <w:jc w:val="both"/>
        <w:rPr>
          <w:sz w:val="22"/>
          <w:szCs w:val="22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1276"/>
        <w:gridCol w:w="1275"/>
        <w:gridCol w:w="1430"/>
      </w:tblGrid>
      <w:tr w:rsidR="00B62480" w:rsidRPr="00A44E9D" w:rsidTr="00397B41">
        <w:trPr>
          <w:trHeight w:val="6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Номер документа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 документа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62480" w:rsidRPr="00A44E9D" w:rsidRDefault="00B62480" w:rsidP="00397B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44E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</w:tr>
      <w:tr w:rsidR="00B62480" w:rsidRPr="00A44E9D" w:rsidTr="00397B41">
        <w:trPr>
          <w:trHeight w:val="25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 xml:space="preserve"> Документы вносятся в список ровно в той же последовательности, 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в которой они фактически лежат в комплекте передаваемых документов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 из поля "</w:t>
            </w:r>
            <w:r w:rsidRPr="00A44E9D">
              <w:rPr>
                <w:rFonts w:ascii="Arial CYR" w:hAnsi="Arial CYR" w:cs="Arial CYR"/>
                <w:b/>
                <w:sz w:val="18"/>
                <w:szCs w:val="18"/>
              </w:rPr>
              <w:t>Грузополучатель</w:t>
            </w:r>
            <w:r w:rsidRPr="00A44E9D">
              <w:rPr>
                <w:rFonts w:ascii="Arial CYR" w:hAnsi="Arial CYR" w:cs="Arial CYR"/>
                <w:sz w:val="18"/>
                <w:szCs w:val="18"/>
              </w:rPr>
              <w:t>" для документа ТОВАРНАЯ НАКЛАДНАЯ, из поля "</w:t>
            </w:r>
            <w:r w:rsidRPr="00A44E9D">
              <w:rPr>
                <w:rFonts w:ascii="Arial CYR" w:hAnsi="Arial CYR" w:cs="Arial CYR"/>
                <w:b/>
                <w:sz w:val="18"/>
                <w:szCs w:val="18"/>
              </w:rPr>
              <w:t>Покупател</w:t>
            </w:r>
            <w:r w:rsidRPr="00A44E9D">
              <w:rPr>
                <w:rFonts w:ascii="Arial CYR" w:hAnsi="Arial CYR" w:cs="Arial CYR"/>
                <w:sz w:val="18"/>
                <w:szCs w:val="18"/>
              </w:rPr>
              <w:t>ь" для УПД, из поля "</w:t>
            </w:r>
            <w:r w:rsidRPr="00A44E9D">
              <w:rPr>
                <w:rFonts w:ascii="Arial CYR" w:hAnsi="Arial CYR" w:cs="Arial CYR"/>
                <w:b/>
                <w:sz w:val="18"/>
                <w:szCs w:val="18"/>
              </w:rPr>
              <w:t>Грузополучатель</w:t>
            </w:r>
            <w:r w:rsidRPr="00A44E9D">
              <w:rPr>
                <w:rFonts w:ascii="Arial CYR" w:hAnsi="Arial CYR" w:cs="Arial CYR"/>
                <w:sz w:val="18"/>
                <w:szCs w:val="18"/>
              </w:rPr>
              <w:t>" для документа</w:t>
            </w:r>
            <w:r w:rsidRPr="00A44E9D">
              <w:rPr>
                <w:rFonts w:ascii="Arial CYR" w:hAnsi="Arial CYR" w:cs="Arial CYR"/>
                <w:b/>
                <w:sz w:val="18"/>
                <w:szCs w:val="18"/>
              </w:rPr>
              <w:t xml:space="preserve"> </w:t>
            </w:r>
            <w:r w:rsidRPr="00A44E9D">
              <w:rPr>
                <w:rFonts w:ascii="Arial CYR" w:hAnsi="Arial CYR" w:cs="Arial CYR"/>
                <w:sz w:val="18"/>
                <w:szCs w:val="18"/>
              </w:rPr>
              <w:t>ТРАНСПОРТНАЯ НАКЛАДНА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 • счет;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 xml:space="preserve">• счет-фактура либо </w:t>
            </w:r>
            <w:proofErr w:type="gramStart"/>
            <w:r w:rsidRPr="00A44E9D">
              <w:rPr>
                <w:rFonts w:ascii="Arial CYR" w:hAnsi="Arial CYR" w:cs="Arial CYR"/>
                <w:sz w:val="18"/>
                <w:szCs w:val="18"/>
              </w:rPr>
              <w:t>УПД ;</w:t>
            </w:r>
            <w:proofErr w:type="gramEnd"/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акт выполненных работ (если оформляется</w:t>
            </w:r>
            <w:proofErr w:type="gramStart"/>
            <w:r w:rsidRPr="00A44E9D">
              <w:rPr>
                <w:rFonts w:ascii="Arial CYR" w:hAnsi="Arial CYR" w:cs="Arial CYR"/>
                <w:sz w:val="18"/>
                <w:szCs w:val="18"/>
              </w:rPr>
              <w:t>) ;</w:t>
            </w:r>
            <w:proofErr w:type="gramEnd"/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 xml:space="preserve">• товарная накладная 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транспортная накладная;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маршрутный лист;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доверенность на получение груза;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распечатка показаний системой контроля поддержания заданной температуры;</w:t>
            </w:r>
          </w:p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• прочие документы, подтверждающие дополнительные расходы.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>Оригинал, копия, заверенная копия</w:t>
            </w:r>
          </w:p>
        </w:tc>
      </w:tr>
    </w:tbl>
    <w:p w:rsidR="00B62480" w:rsidRPr="00A44E9D" w:rsidRDefault="00B62480" w:rsidP="00B62480">
      <w:pPr>
        <w:jc w:val="both"/>
        <w:rPr>
          <w:sz w:val="18"/>
          <w:szCs w:val="18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9913"/>
      </w:tblGrid>
      <w:tr w:rsidR="00B62480" w:rsidRPr="00A44E9D" w:rsidTr="00397B41">
        <w:trPr>
          <w:trHeight w:val="276"/>
        </w:trPr>
        <w:tc>
          <w:tcPr>
            <w:tcW w:w="9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 xml:space="preserve">Сдал ФИО ________________________ подпись _______________ дата___________   </w:t>
            </w:r>
          </w:p>
        </w:tc>
      </w:tr>
      <w:tr w:rsidR="00B62480" w:rsidRPr="00A44E9D" w:rsidTr="00397B41">
        <w:trPr>
          <w:trHeight w:val="276"/>
        </w:trPr>
        <w:tc>
          <w:tcPr>
            <w:tcW w:w="9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B62480" w:rsidRPr="00A44E9D" w:rsidTr="00397B41">
        <w:trPr>
          <w:trHeight w:val="276"/>
        </w:trPr>
        <w:tc>
          <w:tcPr>
            <w:tcW w:w="9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2480" w:rsidRPr="00A44E9D" w:rsidRDefault="00B62480" w:rsidP="00397B41">
            <w:pPr>
              <w:rPr>
                <w:rFonts w:ascii="Arial CYR" w:hAnsi="Arial CYR" w:cs="Arial CYR"/>
                <w:sz w:val="18"/>
                <w:szCs w:val="18"/>
              </w:rPr>
            </w:pPr>
            <w:r w:rsidRPr="00A44E9D">
              <w:rPr>
                <w:rFonts w:ascii="Arial CYR" w:hAnsi="Arial CYR" w:cs="Arial CYR"/>
                <w:sz w:val="18"/>
                <w:szCs w:val="18"/>
              </w:rPr>
              <w:t xml:space="preserve">Принял ФИО _______________________ подпись _______________ дата___________   </w:t>
            </w:r>
          </w:p>
        </w:tc>
      </w:tr>
      <w:tr w:rsidR="00B62480" w:rsidTr="00397B41">
        <w:trPr>
          <w:trHeight w:val="276"/>
        </w:trPr>
        <w:tc>
          <w:tcPr>
            <w:tcW w:w="9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480" w:rsidRDefault="00B62480" w:rsidP="00397B41">
            <w:pPr>
              <w:rPr>
                <w:rFonts w:ascii="Arial CYR" w:hAnsi="Arial CYR" w:cs="Arial CYR"/>
              </w:rPr>
            </w:pPr>
          </w:p>
        </w:tc>
      </w:tr>
    </w:tbl>
    <w:p w:rsidR="00B62480" w:rsidRDefault="00B62480" w:rsidP="00B624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Реестр в электронном виде направляется в адрес </w:t>
      </w:r>
      <w:r w:rsidR="00397B41">
        <w:rPr>
          <w:sz w:val="22"/>
          <w:szCs w:val="22"/>
        </w:rPr>
        <w:t>Организатор</w:t>
      </w:r>
      <w:r w:rsidR="0094018B">
        <w:rPr>
          <w:sz w:val="22"/>
          <w:szCs w:val="22"/>
        </w:rPr>
        <w:t>а</w:t>
      </w:r>
      <w:r w:rsidR="00397B41">
        <w:rPr>
          <w:sz w:val="22"/>
          <w:szCs w:val="22"/>
        </w:rPr>
        <w:t xml:space="preserve"> тендер</w:t>
      </w:r>
      <w:r>
        <w:rPr>
          <w:sz w:val="22"/>
          <w:szCs w:val="22"/>
        </w:rPr>
        <w:t>а по электронной почте до отправки указанных выше документов, на бумажном носителе в 2-х экземплярах с заполненным полем «СДАЛ» вместе с комплектом указанных выше документов.</w:t>
      </w:r>
    </w:p>
    <w:p w:rsidR="00B62480" w:rsidRDefault="00B62480" w:rsidP="00B62480">
      <w:pPr>
        <w:jc w:val="both"/>
        <w:rPr>
          <w:sz w:val="22"/>
          <w:szCs w:val="22"/>
        </w:rPr>
      </w:pPr>
    </w:p>
    <w:p w:rsidR="00C76BDF" w:rsidRDefault="00C76BDF" w:rsidP="00C76BDF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943BF1">
        <w:rPr>
          <w:sz w:val="22"/>
          <w:szCs w:val="22"/>
        </w:rPr>
        <w:t>омплект</w:t>
      </w:r>
      <w:r w:rsidRPr="001902FB">
        <w:rPr>
          <w:sz w:val="22"/>
          <w:szCs w:val="22"/>
        </w:rPr>
        <w:t xml:space="preserve"> документов </w:t>
      </w:r>
      <w:r>
        <w:rPr>
          <w:sz w:val="22"/>
          <w:szCs w:val="22"/>
        </w:rPr>
        <w:t>на бумажных носителях согласно пункту 25 настоящего документа Участник</w:t>
      </w:r>
      <w:r w:rsidRPr="001902FB">
        <w:rPr>
          <w:sz w:val="22"/>
          <w:szCs w:val="22"/>
        </w:rPr>
        <w:t xml:space="preserve"> предоставляет не позднее 10 календарных дней после документально подтвержденного факта выгрузки.</w:t>
      </w:r>
    </w:p>
    <w:p w:rsidR="00C76BDF" w:rsidRPr="006B0BC3" w:rsidRDefault="00C76BDF" w:rsidP="00C76BDF">
      <w:pPr>
        <w:ind w:left="426"/>
        <w:jc w:val="both"/>
        <w:rPr>
          <w:sz w:val="22"/>
          <w:szCs w:val="22"/>
        </w:rPr>
      </w:pPr>
      <w:r w:rsidRPr="006B0BC3">
        <w:rPr>
          <w:sz w:val="22"/>
          <w:szCs w:val="22"/>
        </w:rPr>
        <w:t>При этом следующие документы:</w:t>
      </w:r>
    </w:p>
    <w:p w:rsidR="00C76BDF" w:rsidRPr="006B0BC3" w:rsidRDefault="00C76BDF" w:rsidP="00C76BDF">
      <w:pPr>
        <w:numPr>
          <w:ilvl w:val="0"/>
          <w:numId w:val="38"/>
        </w:numPr>
        <w:jc w:val="both"/>
        <w:rPr>
          <w:sz w:val="22"/>
          <w:szCs w:val="22"/>
        </w:rPr>
      </w:pPr>
      <w:r w:rsidRPr="006B0BC3">
        <w:rPr>
          <w:sz w:val="22"/>
          <w:szCs w:val="22"/>
        </w:rPr>
        <w:t>счет (копия);</w:t>
      </w:r>
    </w:p>
    <w:p w:rsidR="00C76BDF" w:rsidRPr="006B0BC3" w:rsidRDefault="00C76BDF" w:rsidP="00C76BDF">
      <w:pPr>
        <w:numPr>
          <w:ilvl w:val="0"/>
          <w:numId w:val="38"/>
        </w:numPr>
        <w:jc w:val="both"/>
        <w:rPr>
          <w:sz w:val="22"/>
          <w:szCs w:val="22"/>
        </w:rPr>
      </w:pPr>
      <w:r w:rsidRPr="006B0BC3">
        <w:rPr>
          <w:sz w:val="22"/>
          <w:szCs w:val="22"/>
        </w:rPr>
        <w:t>счет-фактура либо УПД (копия)</w:t>
      </w:r>
    </w:p>
    <w:p w:rsidR="00C76BDF" w:rsidRPr="006B0BC3" w:rsidRDefault="00C76BDF" w:rsidP="00C76BDF">
      <w:pPr>
        <w:numPr>
          <w:ilvl w:val="0"/>
          <w:numId w:val="38"/>
        </w:numPr>
        <w:jc w:val="both"/>
        <w:rPr>
          <w:sz w:val="22"/>
          <w:szCs w:val="22"/>
        </w:rPr>
      </w:pPr>
      <w:r w:rsidRPr="006B0BC3">
        <w:rPr>
          <w:sz w:val="22"/>
          <w:szCs w:val="22"/>
        </w:rPr>
        <w:t>акт выполненных работ (копия) (если оформляется)</w:t>
      </w:r>
    </w:p>
    <w:p w:rsidR="00C76BDF" w:rsidRDefault="00C76BDF" w:rsidP="00C76BDF">
      <w:pPr>
        <w:ind w:left="426"/>
        <w:jc w:val="both"/>
        <w:rPr>
          <w:sz w:val="22"/>
          <w:szCs w:val="22"/>
        </w:rPr>
      </w:pPr>
      <w:r w:rsidRPr="006B0BC3">
        <w:rPr>
          <w:sz w:val="22"/>
          <w:szCs w:val="22"/>
        </w:rPr>
        <w:lastRenderedPageBreak/>
        <w:t xml:space="preserve">по перевозкам, выполненным в текущем месяце, </w:t>
      </w:r>
      <w:r>
        <w:rPr>
          <w:sz w:val="22"/>
          <w:szCs w:val="22"/>
        </w:rPr>
        <w:t>Участник</w:t>
      </w:r>
      <w:r w:rsidRPr="006B0BC3">
        <w:rPr>
          <w:sz w:val="22"/>
          <w:szCs w:val="22"/>
        </w:rPr>
        <w:t xml:space="preserve"> предоставляет не позднее 0</w:t>
      </w:r>
      <w:r>
        <w:rPr>
          <w:sz w:val="22"/>
          <w:szCs w:val="22"/>
        </w:rPr>
        <w:t>2</w:t>
      </w:r>
      <w:r w:rsidRPr="006B0BC3">
        <w:rPr>
          <w:sz w:val="22"/>
          <w:szCs w:val="22"/>
        </w:rPr>
        <w:t xml:space="preserve"> рабочего дня следующего месяца.</w:t>
      </w:r>
    </w:p>
    <w:p w:rsidR="00B62480" w:rsidRPr="00063CD2" w:rsidRDefault="00B62480" w:rsidP="00397B41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r w:rsidRPr="004D5DE7">
        <w:rPr>
          <w:sz w:val="22"/>
          <w:szCs w:val="22"/>
        </w:rPr>
        <w:t xml:space="preserve">Оплата производится </w:t>
      </w:r>
      <w:r w:rsidR="00397B41" w:rsidRPr="004D5DE7">
        <w:rPr>
          <w:sz w:val="22"/>
          <w:szCs w:val="22"/>
        </w:rPr>
        <w:t>Организатор</w:t>
      </w:r>
      <w:r w:rsidR="0094018B" w:rsidRPr="004D5DE7">
        <w:rPr>
          <w:sz w:val="22"/>
          <w:szCs w:val="22"/>
        </w:rPr>
        <w:t>ом</w:t>
      </w:r>
      <w:r w:rsidR="00397B41" w:rsidRPr="004D5DE7">
        <w:rPr>
          <w:sz w:val="22"/>
          <w:szCs w:val="22"/>
        </w:rPr>
        <w:t xml:space="preserve"> тендера</w:t>
      </w:r>
      <w:r w:rsidRPr="004D5DE7">
        <w:rPr>
          <w:sz w:val="22"/>
          <w:szCs w:val="22"/>
        </w:rPr>
        <w:t xml:space="preserve"> в течение 1</w:t>
      </w:r>
      <w:r w:rsidR="00EF2C19" w:rsidRPr="004D5DE7">
        <w:rPr>
          <w:sz w:val="22"/>
          <w:szCs w:val="22"/>
        </w:rPr>
        <w:t>5</w:t>
      </w:r>
      <w:r w:rsidRPr="004D5DE7">
        <w:rPr>
          <w:sz w:val="22"/>
          <w:szCs w:val="22"/>
        </w:rPr>
        <w:t xml:space="preserve"> банковских дней с момента подписания </w:t>
      </w:r>
      <w:r w:rsidR="00E736A0">
        <w:rPr>
          <w:sz w:val="22"/>
          <w:szCs w:val="22"/>
        </w:rPr>
        <w:t>им</w:t>
      </w:r>
      <w:r w:rsidRPr="004D5DE7">
        <w:rPr>
          <w:sz w:val="22"/>
          <w:szCs w:val="22"/>
        </w:rPr>
        <w:t xml:space="preserve"> реестра приема- передачи </w:t>
      </w:r>
      <w:r w:rsidRPr="00063CD2">
        <w:rPr>
          <w:sz w:val="22"/>
          <w:szCs w:val="22"/>
        </w:rPr>
        <w:t>документов</w:t>
      </w:r>
      <w:r w:rsidR="00C76BDF" w:rsidRPr="00063CD2">
        <w:rPr>
          <w:sz w:val="22"/>
          <w:szCs w:val="22"/>
        </w:rPr>
        <w:t xml:space="preserve"> </w:t>
      </w:r>
      <w:r w:rsidR="00063CD2" w:rsidRPr="00063CD2">
        <w:rPr>
          <w:sz w:val="22"/>
          <w:szCs w:val="22"/>
        </w:rPr>
        <w:t>при соблюдени</w:t>
      </w:r>
      <w:r w:rsidR="00063CD2">
        <w:rPr>
          <w:sz w:val="22"/>
          <w:szCs w:val="22"/>
        </w:rPr>
        <w:t>и</w:t>
      </w:r>
      <w:r w:rsidR="00C76BDF" w:rsidRPr="00063CD2">
        <w:rPr>
          <w:sz w:val="22"/>
          <w:szCs w:val="22"/>
        </w:rPr>
        <w:t xml:space="preserve"> условий пункта 26 настоящего </w:t>
      </w:r>
      <w:r w:rsidR="00063CD2" w:rsidRPr="00063CD2">
        <w:rPr>
          <w:sz w:val="22"/>
          <w:szCs w:val="22"/>
        </w:rPr>
        <w:t>документа</w:t>
      </w:r>
    </w:p>
    <w:p w:rsidR="004D5DE7" w:rsidRPr="004D5DE7" w:rsidRDefault="0090659E" w:rsidP="004D5DE7">
      <w:pPr>
        <w:numPr>
          <w:ilvl w:val="0"/>
          <w:numId w:val="15"/>
        </w:numPr>
        <w:ind w:left="426" w:hanging="426"/>
        <w:jc w:val="both"/>
        <w:rPr>
          <w:sz w:val="22"/>
          <w:szCs w:val="22"/>
        </w:rPr>
      </w:pPr>
      <w:bookmarkStart w:id="2" w:name="_Hlk94870906"/>
      <w:bookmarkEnd w:id="1"/>
      <w:r>
        <w:rPr>
          <w:sz w:val="22"/>
          <w:szCs w:val="22"/>
        </w:rPr>
        <w:t>Участник тендера</w:t>
      </w:r>
      <w:r w:rsidR="004D5DE7" w:rsidRPr="004D5DE7">
        <w:rPr>
          <w:sz w:val="22"/>
          <w:szCs w:val="22"/>
        </w:rPr>
        <w:t xml:space="preserve"> несет ответственность перед </w:t>
      </w:r>
      <w:r w:rsidR="00B247A8">
        <w:rPr>
          <w:sz w:val="22"/>
          <w:szCs w:val="22"/>
        </w:rPr>
        <w:t>Организатором</w:t>
      </w:r>
      <w:r w:rsidR="004D5DE7" w:rsidRPr="004D5DE7">
        <w:rPr>
          <w:sz w:val="22"/>
          <w:szCs w:val="22"/>
        </w:rPr>
        <w:t xml:space="preserve"> за нарушение сроков, указанных в пункте 2</w:t>
      </w:r>
      <w:r w:rsidR="00063CD2">
        <w:rPr>
          <w:sz w:val="22"/>
          <w:szCs w:val="22"/>
        </w:rPr>
        <w:t>6</w:t>
      </w:r>
      <w:r w:rsidR="004D5DE7" w:rsidRPr="004D5DE7">
        <w:rPr>
          <w:sz w:val="22"/>
          <w:szCs w:val="22"/>
        </w:rPr>
        <w:t xml:space="preserve"> </w:t>
      </w:r>
      <w:r w:rsidR="004D5DE7">
        <w:rPr>
          <w:sz w:val="22"/>
          <w:szCs w:val="22"/>
        </w:rPr>
        <w:t>документа</w:t>
      </w:r>
      <w:r w:rsidR="004D5DE7" w:rsidRPr="004D5DE7">
        <w:rPr>
          <w:sz w:val="22"/>
          <w:szCs w:val="22"/>
        </w:rPr>
        <w:t>, в размере:</w:t>
      </w:r>
    </w:p>
    <w:p w:rsidR="004D5DE7" w:rsidRPr="004D5DE7" w:rsidRDefault="004D5DE7" w:rsidP="004D5DE7">
      <w:pPr>
        <w:numPr>
          <w:ilvl w:val="0"/>
          <w:numId w:val="41"/>
        </w:numPr>
        <w:jc w:val="both"/>
        <w:rPr>
          <w:sz w:val="22"/>
          <w:szCs w:val="22"/>
        </w:rPr>
      </w:pPr>
      <w:r w:rsidRPr="004D5DE7">
        <w:rPr>
          <w:sz w:val="22"/>
          <w:szCs w:val="22"/>
        </w:rPr>
        <w:t>За несвоевременное предоставление оригиналов товарных и транспортные накладных – в размере 0,1% стоимости доставленной продукции по данным документам за каждый день.</w:t>
      </w:r>
    </w:p>
    <w:p w:rsidR="004D5DE7" w:rsidRPr="004D5DE7" w:rsidRDefault="004D5DE7" w:rsidP="004D5DE7">
      <w:pPr>
        <w:numPr>
          <w:ilvl w:val="0"/>
          <w:numId w:val="41"/>
        </w:numPr>
        <w:jc w:val="both"/>
        <w:rPr>
          <w:sz w:val="22"/>
          <w:szCs w:val="22"/>
        </w:rPr>
      </w:pPr>
      <w:r w:rsidRPr="004D5DE7">
        <w:rPr>
          <w:sz w:val="22"/>
          <w:szCs w:val="22"/>
        </w:rPr>
        <w:t>За несвоевременное предоставление копий счета, счета-фактура либо УПД, акта выполненных работ (если оформляется) – в размере 0,1% стоимости соответствующей стоимости услуг по данным документам за каждый день.</w:t>
      </w:r>
      <w:bookmarkEnd w:id="2"/>
    </w:p>
    <w:sectPr w:rsidR="004D5DE7" w:rsidRPr="004D5DE7" w:rsidSect="00933A71">
      <w:headerReference w:type="default" r:id="rId8"/>
      <w:footerReference w:type="default" r:id="rId9"/>
      <w:pgSz w:w="11906" w:h="16838"/>
      <w:pgMar w:top="899" w:right="70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26D" w:rsidRDefault="0008526D">
      <w:r>
        <w:separator/>
      </w:r>
    </w:p>
  </w:endnote>
  <w:endnote w:type="continuationSeparator" w:id="0">
    <w:p w:rsidR="0008526D" w:rsidRDefault="000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41" w:rsidRDefault="00397B41" w:rsidP="00446938">
    <w:pPr>
      <w:pStyle w:val="a4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26D" w:rsidRDefault="0008526D">
      <w:r>
        <w:separator/>
      </w:r>
    </w:p>
  </w:footnote>
  <w:footnote w:type="continuationSeparator" w:id="0">
    <w:p w:rsidR="0008526D" w:rsidRDefault="0008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41" w:rsidRPr="009C3DAD" w:rsidRDefault="00397B41" w:rsidP="009C3DAD">
    <w:pPr>
      <w:pStyle w:val="a3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2E8CE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26B7A69"/>
    <w:multiLevelType w:val="hybridMultilevel"/>
    <w:tmpl w:val="A3A44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A61D57"/>
    <w:multiLevelType w:val="multilevel"/>
    <w:tmpl w:val="8A3487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09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" w15:restartNumberingAfterBreak="0">
    <w:nsid w:val="05ED060C"/>
    <w:multiLevelType w:val="hybridMultilevel"/>
    <w:tmpl w:val="BA0010C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8845009"/>
    <w:multiLevelType w:val="hybridMultilevel"/>
    <w:tmpl w:val="5DB0A1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B47949"/>
    <w:multiLevelType w:val="hybridMultilevel"/>
    <w:tmpl w:val="707CCD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956D3"/>
    <w:multiLevelType w:val="multilevel"/>
    <w:tmpl w:val="483A36D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 w15:restartNumberingAfterBreak="0">
    <w:nsid w:val="0FA02302"/>
    <w:multiLevelType w:val="hybridMultilevel"/>
    <w:tmpl w:val="93604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76165"/>
    <w:multiLevelType w:val="hybridMultilevel"/>
    <w:tmpl w:val="521A3B7A"/>
    <w:lvl w:ilvl="0" w:tplc="0419000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</w:abstractNum>
  <w:abstractNum w:abstractNumId="9" w15:restartNumberingAfterBreak="0">
    <w:nsid w:val="1C2569C8"/>
    <w:multiLevelType w:val="hybridMultilevel"/>
    <w:tmpl w:val="011CEF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1F357AA9"/>
    <w:multiLevelType w:val="hybridMultilevel"/>
    <w:tmpl w:val="CB226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055C7"/>
    <w:multiLevelType w:val="hybridMultilevel"/>
    <w:tmpl w:val="D9D8C9F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2354138F"/>
    <w:multiLevelType w:val="multilevel"/>
    <w:tmpl w:val="3648C4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9A1D81"/>
    <w:multiLevelType w:val="hybridMultilevel"/>
    <w:tmpl w:val="C582B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D7BD1"/>
    <w:multiLevelType w:val="hybridMultilevel"/>
    <w:tmpl w:val="A40604A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2B145A60"/>
    <w:multiLevelType w:val="multilevel"/>
    <w:tmpl w:val="D81EA4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2B870A32"/>
    <w:multiLevelType w:val="multilevel"/>
    <w:tmpl w:val="A75279FE"/>
    <w:lvl w:ilvl="0">
      <w:start w:val="1"/>
      <w:numFmt w:val="decimal"/>
      <w:lvlText w:val="%1."/>
      <w:lvlJc w:val="left"/>
      <w:pPr>
        <w:ind w:left="2733" w:hanging="360"/>
      </w:pPr>
    </w:lvl>
    <w:lvl w:ilvl="1">
      <w:start w:val="1"/>
      <w:numFmt w:val="decimal"/>
      <w:isLgl/>
      <w:lvlText w:val="%1.%2."/>
      <w:lvlJc w:val="left"/>
      <w:pPr>
        <w:ind w:left="30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17" w15:restartNumberingAfterBreak="0">
    <w:nsid w:val="3FAD0DE4"/>
    <w:multiLevelType w:val="multilevel"/>
    <w:tmpl w:val="09568C7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488F50D8"/>
    <w:multiLevelType w:val="hybridMultilevel"/>
    <w:tmpl w:val="5BE02A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735610"/>
    <w:multiLevelType w:val="multilevel"/>
    <w:tmpl w:val="FA089868"/>
    <w:lvl w:ilvl="0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0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0" w15:restartNumberingAfterBreak="0">
    <w:nsid w:val="4B1955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44230D7"/>
    <w:multiLevelType w:val="hybridMultilevel"/>
    <w:tmpl w:val="AFEA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B0F35"/>
    <w:multiLevelType w:val="hybridMultilevel"/>
    <w:tmpl w:val="433CB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C302B"/>
    <w:multiLevelType w:val="hybridMultilevel"/>
    <w:tmpl w:val="33E683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247E5B"/>
    <w:multiLevelType w:val="multilevel"/>
    <w:tmpl w:val="8BBE83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5C158CF"/>
    <w:multiLevelType w:val="multilevel"/>
    <w:tmpl w:val="B048611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5F93BCE"/>
    <w:multiLevelType w:val="multilevel"/>
    <w:tmpl w:val="D626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0401D9B"/>
    <w:multiLevelType w:val="hybridMultilevel"/>
    <w:tmpl w:val="F77CDAE8"/>
    <w:lvl w:ilvl="0" w:tplc="0419000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3" w:hanging="360"/>
      </w:pPr>
      <w:rPr>
        <w:rFonts w:ascii="Wingdings" w:hAnsi="Wingdings" w:hint="default"/>
      </w:rPr>
    </w:lvl>
  </w:abstractNum>
  <w:abstractNum w:abstractNumId="28" w15:restartNumberingAfterBreak="0">
    <w:nsid w:val="719C4752"/>
    <w:multiLevelType w:val="multilevel"/>
    <w:tmpl w:val="BF62B2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09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29" w15:restartNumberingAfterBreak="0">
    <w:nsid w:val="734745D3"/>
    <w:multiLevelType w:val="multilevel"/>
    <w:tmpl w:val="FE6AE8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43C00F9"/>
    <w:multiLevelType w:val="hybridMultilevel"/>
    <w:tmpl w:val="0A968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F179A"/>
    <w:multiLevelType w:val="hybridMultilevel"/>
    <w:tmpl w:val="3D20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D0A59"/>
    <w:multiLevelType w:val="hybridMultilevel"/>
    <w:tmpl w:val="0D526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0059A"/>
    <w:multiLevelType w:val="multilevel"/>
    <w:tmpl w:val="F44222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09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3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3" w:hanging="1800"/>
      </w:pPr>
      <w:rPr>
        <w:rFonts w:hint="default"/>
      </w:rPr>
    </w:lvl>
  </w:abstractNum>
  <w:abstractNum w:abstractNumId="34" w15:restartNumberingAfterBreak="0">
    <w:nsid w:val="782E5D6F"/>
    <w:multiLevelType w:val="hybridMultilevel"/>
    <w:tmpl w:val="99BC4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E523C"/>
    <w:multiLevelType w:val="hybridMultilevel"/>
    <w:tmpl w:val="FBEC4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BFE032C"/>
    <w:multiLevelType w:val="multilevel"/>
    <w:tmpl w:val="D2661DC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 w15:restartNumberingAfterBreak="0">
    <w:nsid w:val="7DAD31E5"/>
    <w:multiLevelType w:val="hybridMultilevel"/>
    <w:tmpl w:val="6510AF20"/>
    <w:lvl w:ilvl="0" w:tplc="95381FE2">
      <w:start w:val="1"/>
      <w:numFmt w:val="decimal"/>
      <w:lvlText w:val="%1."/>
      <w:lvlJc w:val="left"/>
      <w:pPr>
        <w:ind w:left="2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3" w:hanging="360"/>
      </w:pPr>
    </w:lvl>
    <w:lvl w:ilvl="2" w:tplc="0419001B" w:tentative="1">
      <w:start w:val="1"/>
      <w:numFmt w:val="lowerRoman"/>
      <w:lvlText w:val="%3."/>
      <w:lvlJc w:val="right"/>
      <w:pPr>
        <w:ind w:left="3453" w:hanging="180"/>
      </w:pPr>
    </w:lvl>
    <w:lvl w:ilvl="3" w:tplc="0419000F" w:tentative="1">
      <w:start w:val="1"/>
      <w:numFmt w:val="decimal"/>
      <w:lvlText w:val="%4."/>
      <w:lvlJc w:val="left"/>
      <w:pPr>
        <w:ind w:left="4173" w:hanging="360"/>
      </w:pPr>
    </w:lvl>
    <w:lvl w:ilvl="4" w:tplc="04190019" w:tentative="1">
      <w:start w:val="1"/>
      <w:numFmt w:val="lowerLetter"/>
      <w:lvlText w:val="%5."/>
      <w:lvlJc w:val="left"/>
      <w:pPr>
        <w:ind w:left="4893" w:hanging="360"/>
      </w:pPr>
    </w:lvl>
    <w:lvl w:ilvl="5" w:tplc="0419001B" w:tentative="1">
      <w:start w:val="1"/>
      <w:numFmt w:val="lowerRoman"/>
      <w:lvlText w:val="%6."/>
      <w:lvlJc w:val="right"/>
      <w:pPr>
        <w:ind w:left="5613" w:hanging="180"/>
      </w:pPr>
    </w:lvl>
    <w:lvl w:ilvl="6" w:tplc="0419000F" w:tentative="1">
      <w:start w:val="1"/>
      <w:numFmt w:val="decimal"/>
      <w:lvlText w:val="%7."/>
      <w:lvlJc w:val="left"/>
      <w:pPr>
        <w:ind w:left="6333" w:hanging="360"/>
      </w:pPr>
    </w:lvl>
    <w:lvl w:ilvl="7" w:tplc="04190019" w:tentative="1">
      <w:start w:val="1"/>
      <w:numFmt w:val="lowerLetter"/>
      <w:lvlText w:val="%8."/>
      <w:lvlJc w:val="left"/>
      <w:pPr>
        <w:ind w:left="7053" w:hanging="360"/>
      </w:pPr>
    </w:lvl>
    <w:lvl w:ilvl="8" w:tplc="0419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38" w15:restartNumberingAfterBreak="0">
    <w:nsid w:val="7F151F62"/>
    <w:multiLevelType w:val="hybridMultilevel"/>
    <w:tmpl w:val="423C8D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FDC0200"/>
    <w:multiLevelType w:val="multilevel"/>
    <w:tmpl w:val="E5EC0F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7FF3523E"/>
    <w:multiLevelType w:val="multilevel"/>
    <w:tmpl w:val="96B8A1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4"/>
  </w:num>
  <w:num w:numId="2">
    <w:abstractNumId w:val="26"/>
  </w:num>
  <w:num w:numId="3">
    <w:abstractNumId w:val="23"/>
  </w:num>
  <w:num w:numId="4">
    <w:abstractNumId w:val="9"/>
  </w:num>
  <w:num w:numId="5">
    <w:abstractNumId w:val="13"/>
  </w:num>
  <w:num w:numId="6">
    <w:abstractNumId w:val="30"/>
  </w:num>
  <w:num w:numId="7">
    <w:abstractNumId w:val="5"/>
  </w:num>
  <w:num w:numId="8">
    <w:abstractNumId w:val="22"/>
  </w:num>
  <w:num w:numId="9">
    <w:abstractNumId w:val="39"/>
  </w:num>
  <w:num w:numId="10">
    <w:abstractNumId w:val="7"/>
  </w:num>
  <w:num w:numId="11">
    <w:abstractNumId w:val="31"/>
  </w:num>
  <w:num w:numId="12">
    <w:abstractNumId w:val="0"/>
  </w:num>
  <w:num w:numId="13">
    <w:abstractNumId w:val="37"/>
  </w:num>
  <w:num w:numId="14">
    <w:abstractNumId w:val="27"/>
  </w:num>
  <w:num w:numId="15">
    <w:abstractNumId w:val="33"/>
  </w:num>
  <w:num w:numId="16">
    <w:abstractNumId w:val="38"/>
  </w:num>
  <w:num w:numId="17">
    <w:abstractNumId w:val="21"/>
  </w:num>
  <w:num w:numId="18">
    <w:abstractNumId w:val="8"/>
  </w:num>
  <w:num w:numId="19">
    <w:abstractNumId w:val="18"/>
  </w:num>
  <w:num w:numId="20">
    <w:abstractNumId w:val="25"/>
  </w:num>
  <w:num w:numId="21">
    <w:abstractNumId w:val="20"/>
  </w:num>
  <w:num w:numId="22">
    <w:abstractNumId w:val="12"/>
  </w:num>
  <w:num w:numId="23">
    <w:abstractNumId w:val="32"/>
  </w:num>
  <w:num w:numId="24">
    <w:abstractNumId w:val="19"/>
  </w:num>
  <w:num w:numId="25">
    <w:abstractNumId w:val="4"/>
  </w:num>
  <w:num w:numId="26">
    <w:abstractNumId w:val="1"/>
  </w:num>
  <w:num w:numId="27">
    <w:abstractNumId w:val="11"/>
  </w:num>
  <w:num w:numId="28">
    <w:abstractNumId w:val="14"/>
  </w:num>
  <w:num w:numId="29">
    <w:abstractNumId w:val="16"/>
  </w:num>
  <w:num w:numId="30">
    <w:abstractNumId w:val="36"/>
  </w:num>
  <w:num w:numId="31">
    <w:abstractNumId w:val="40"/>
  </w:num>
  <w:num w:numId="32">
    <w:abstractNumId w:val="29"/>
  </w:num>
  <w:num w:numId="33">
    <w:abstractNumId w:val="15"/>
  </w:num>
  <w:num w:numId="34">
    <w:abstractNumId w:val="24"/>
  </w:num>
  <w:num w:numId="35">
    <w:abstractNumId w:val="3"/>
  </w:num>
  <w:num w:numId="36">
    <w:abstractNumId w:val="17"/>
  </w:num>
  <w:num w:numId="37">
    <w:abstractNumId w:val="10"/>
  </w:num>
  <w:num w:numId="38">
    <w:abstractNumId w:val="35"/>
  </w:num>
  <w:num w:numId="39">
    <w:abstractNumId w:val="2"/>
  </w:num>
  <w:num w:numId="40">
    <w:abstractNumId w:val="6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f2RtYVJNX5qN90wTY7oZeqoubTZISVwkVV8IEdslUjlDzHPNGZFeQE6K8NwjQjlPj4YWvD6ekIZV2dnzqgSKw==" w:salt="ZAAEjFC6FdYJvrmgzZ0iww==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3C"/>
    <w:rsid w:val="00004FC8"/>
    <w:rsid w:val="000102FA"/>
    <w:rsid w:val="00014DAB"/>
    <w:rsid w:val="00016934"/>
    <w:rsid w:val="0001770C"/>
    <w:rsid w:val="0002054A"/>
    <w:rsid w:val="00022B27"/>
    <w:rsid w:val="00025543"/>
    <w:rsid w:val="000258B1"/>
    <w:rsid w:val="00026B4A"/>
    <w:rsid w:val="00034EBC"/>
    <w:rsid w:val="00043917"/>
    <w:rsid w:val="0004563E"/>
    <w:rsid w:val="0004598C"/>
    <w:rsid w:val="0005044B"/>
    <w:rsid w:val="0006172A"/>
    <w:rsid w:val="00063CD2"/>
    <w:rsid w:val="0008526D"/>
    <w:rsid w:val="00086FED"/>
    <w:rsid w:val="000936D8"/>
    <w:rsid w:val="00093FC1"/>
    <w:rsid w:val="0009694A"/>
    <w:rsid w:val="000C57C0"/>
    <w:rsid w:val="000C6057"/>
    <w:rsid w:val="000D00AE"/>
    <w:rsid w:val="000D1F3A"/>
    <w:rsid w:val="000D228D"/>
    <w:rsid w:val="000D51B7"/>
    <w:rsid w:val="000E090C"/>
    <w:rsid w:val="000E3D55"/>
    <w:rsid w:val="000F0CB5"/>
    <w:rsid w:val="000F7CE6"/>
    <w:rsid w:val="00101983"/>
    <w:rsid w:val="001033A1"/>
    <w:rsid w:val="00115D32"/>
    <w:rsid w:val="00117AD0"/>
    <w:rsid w:val="0012089F"/>
    <w:rsid w:val="00146549"/>
    <w:rsid w:val="00151A66"/>
    <w:rsid w:val="00152E01"/>
    <w:rsid w:val="001669C7"/>
    <w:rsid w:val="00167D9E"/>
    <w:rsid w:val="00173FBF"/>
    <w:rsid w:val="001A3E3A"/>
    <w:rsid w:val="001A6369"/>
    <w:rsid w:val="001B52A6"/>
    <w:rsid w:val="001E2E85"/>
    <w:rsid w:val="001E6EDA"/>
    <w:rsid w:val="002076C4"/>
    <w:rsid w:val="00212B80"/>
    <w:rsid w:val="00222353"/>
    <w:rsid w:val="002227B3"/>
    <w:rsid w:val="002266E3"/>
    <w:rsid w:val="00230921"/>
    <w:rsid w:val="002321C3"/>
    <w:rsid w:val="002378B9"/>
    <w:rsid w:val="00253EB0"/>
    <w:rsid w:val="00270C6D"/>
    <w:rsid w:val="00280E03"/>
    <w:rsid w:val="002820EA"/>
    <w:rsid w:val="00283687"/>
    <w:rsid w:val="002864C7"/>
    <w:rsid w:val="002A2879"/>
    <w:rsid w:val="002C06A4"/>
    <w:rsid w:val="002C1CF5"/>
    <w:rsid w:val="002C3C78"/>
    <w:rsid w:val="002C4406"/>
    <w:rsid w:val="002D0248"/>
    <w:rsid w:val="002D050E"/>
    <w:rsid w:val="002D2E19"/>
    <w:rsid w:val="002D3A1D"/>
    <w:rsid w:val="002E2B2F"/>
    <w:rsid w:val="002F4EF4"/>
    <w:rsid w:val="0030299A"/>
    <w:rsid w:val="00306E45"/>
    <w:rsid w:val="003125C1"/>
    <w:rsid w:val="003136DA"/>
    <w:rsid w:val="00323121"/>
    <w:rsid w:val="0033549E"/>
    <w:rsid w:val="0034034C"/>
    <w:rsid w:val="00340535"/>
    <w:rsid w:val="00343870"/>
    <w:rsid w:val="003439B7"/>
    <w:rsid w:val="00345A65"/>
    <w:rsid w:val="00347241"/>
    <w:rsid w:val="00362056"/>
    <w:rsid w:val="00363187"/>
    <w:rsid w:val="0038375A"/>
    <w:rsid w:val="0038425E"/>
    <w:rsid w:val="0038712E"/>
    <w:rsid w:val="00390F37"/>
    <w:rsid w:val="0039118E"/>
    <w:rsid w:val="00391F78"/>
    <w:rsid w:val="00397B41"/>
    <w:rsid w:val="003A0D23"/>
    <w:rsid w:val="003A1526"/>
    <w:rsid w:val="003A3CDF"/>
    <w:rsid w:val="003A6FDD"/>
    <w:rsid w:val="003B7176"/>
    <w:rsid w:val="003C260F"/>
    <w:rsid w:val="003C2FBA"/>
    <w:rsid w:val="003C6D00"/>
    <w:rsid w:val="003D03A8"/>
    <w:rsid w:val="003D1656"/>
    <w:rsid w:val="003E5F39"/>
    <w:rsid w:val="003E74AE"/>
    <w:rsid w:val="003F4FA2"/>
    <w:rsid w:val="00405221"/>
    <w:rsid w:val="004127B0"/>
    <w:rsid w:val="00423E48"/>
    <w:rsid w:val="00424CFA"/>
    <w:rsid w:val="00430122"/>
    <w:rsid w:val="00432F30"/>
    <w:rsid w:val="0043302A"/>
    <w:rsid w:val="0043491F"/>
    <w:rsid w:val="004401A7"/>
    <w:rsid w:val="00445109"/>
    <w:rsid w:val="00446938"/>
    <w:rsid w:val="00455D54"/>
    <w:rsid w:val="004618C0"/>
    <w:rsid w:val="0046452A"/>
    <w:rsid w:val="00473E8E"/>
    <w:rsid w:val="0047686E"/>
    <w:rsid w:val="00482B0D"/>
    <w:rsid w:val="00483B15"/>
    <w:rsid w:val="00487F1E"/>
    <w:rsid w:val="00494A75"/>
    <w:rsid w:val="004958CA"/>
    <w:rsid w:val="004A0BD9"/>
    <w:rsid w:val="004A1196"/>
    <w:rsid w:val="004A1B3A"/>
    <w:rsid w:val="004A1E1D"/>
    <w:rsid w:val="004A357A"/>
    <w:rsid w:val="004A52A5"/>
    <w:rsid w:val="004B5FDB"/>
    <w:rsid w:val="004B7EA2"/>
    <w:rsid w:val="004D007A"/>
    <w:rsid w:val="004D287D"/>
    <w:rsid w:val="004D5DE7"/>
    <w:rsid w:val="004F7432"/>
    <w:rsid w:val="00502D41"/>
    <w:rsid w:val="00514AD9"/>
    <w:rsid w:val="005155A9"/>
    <w:rsid w:val="0051584A"/>
    <w:rsid w:val="0052025A"/>
    <w:rsid w:val="0052376D"/>
    <w:rsid w:val="00526168"/>
    <w:rsid w:val="00527D69"/>
    <w:rsid w:val="00531D7E"/>
    <w:rsid w:val="00532736"/>
    <w:rsid w:val="005362F8"/>
    <w:rsid w:val="00541A6B"/>
    <w:rsid w:val="005524A0"/>
    <w:rsid w:val="0055493C"/>
    <w:rsid w:val="00557DB7"/>
    <w:rsid w:val="0057216D"/>
    <w:rsid w:val="0057366D"/>
    <w:rsid w:val="00577B34"/>
    <w:rsid w:val="005845D6"/>
    <w:rsid w:val="0058544F"/>
    <w:rsid w:val="00590288"/>
    <w:rsid w:val="00591D74"/>
    <w:rsid w:val="00597D3E"/>
    <w:rsid w:val="005A0B95"/>
    <w:rsid w:val="005A0C2D"/>
    <w:rsid w:val="005A3044"/>
    <w:rsid w:val="005A63AB"/>
    <w:rsid w:val="005A7E78"/>
    <w:rsid w:val="005A7FE4"/>
    <w:rsid w:val="005B4271"/>
    <w:rsid w:val="005D3BD2"/>
    <w:rsid w:val="005D4B4F"/>
    <w:rsid w:val="005E1AFF"/>
    <w:rsid w:val="005F7BF5"/>
    <w:rsid w:val="005F7F8E"/>
    <w:rsid w:val="006010AE"/>
    <w:rsid w:val="00613459"/>
    <w:rsid w:val="00630309"/>
    <w:rsid w:val="00630AEC"/>
    <w:rsid w:val="00636378"/>
    <w:rsid w:val="006370A9"/>
    <w:rsid w:val="006378CC"/>
    <w:rsid w:val="00653324"/>
    <w:rsid w:val="0065503D"/>
    <w:rsid w:val="00672752"/>
    <w:rsid w:val="00680F0D"/>
    <w:rsid w:val="0068168D"/>
    <w:rsid w:val="0069683B"/>
    <w:rsid w:val="006A7523"/>
    <w:rsid w:val="006B0BC3"/>
    <w:rsid w:val="006B3EBC"/>
    <w:rsid w:val="006B62B8"/>
    <w:rsid w:val="006B6A42"/>
    <w:rsid w:val="006E113C"/>
    <w:rsid w:val="006E52B9"/>
    <w:rsid w:val="006F6D8A"/>
    <w:rsid w:val="0070015F"/>
    <w:rsid w:val="00707C03"/>
    <w:rsid w:val="00712F13"/>
    <w:rsid w:val="007170BC"/>
    <w:rsid w:val="007252C4"/>
    <w:rsid w:val="007305D2"/>
    <w:rsid w:val="00732516"/>
    <w:rsid w:val="007415A2"/>
    <w:rsid w:val="00745035"/>
    <w:rsid w:val="0075609A"/>
    <w:rsid w:val="007566EB"/>
    <w:rsid w:val="00760743"/>
    <w:rsid w:val="00773C8C"/>
    <w:rsid w:val="007742B8"/>
    <w:rsid w:val="0078388E"/>
    <w:rsid w:val="00786518"/>
    <w:rsid w:val="00787CEF"/>
    <w:rsid w:val="0079367B"/>
    <w:rsid w:val="007A1974"/>
    <w:rsid w:val="007B12BD"/>
    <w:rsid w:val="007C499C"/>
    <w:rsid w:val="007C6F59"/>
    <w:rsid w:val="007D4A5A"/>
    <w:rsid w:val="007D70AE"/>
    <w:rsid w:val="007E263C"/>
    <w:rsid w:val="007E2F1B"/>
    <w:rsid w:val="007E79A1"/>
    <w:rsid w:val="007E7FB3"/>
    <w:rsid w:val="007F03BF"/>
    <w:rsid w:val="007F275D"/>
    <w:rsid w:val="008013D8"/>
    <w:rsid w:val="0080140F"/>
    <w:rsid w:val="00803F19"/>
    <w:rsid w:val="00804C5D"/>
    <w:rsid w:val="008070E7"/>
    <w:rsid w:val="00810070"/>
    <w:rsid w:val="00810255"/>
    <w:rsid w:val="00813E0C"/>
    <w:rsid w:val="00815491"/>
    <w:rsid w:val="00824E87"/>
    <w:rsid w:val="0083100B"/>
    <w:rsid w:val="00845091"/>
    <w:rsid w:val="0085446E"/>
    <w:rsid w:val="008576BF"/>
    <w:rsid w:val="00857B84"/>
    <w:rsid w:val="0086180E"/>
    <w:rsid w:val="00863C28"/>
    <w:rsid w:val="00864101"/>
    <w:rsid w:val="00864ED0"/>
    <w:rsid w:val="00866EF7"/>
    <w:rsid w:val="00887265"/>
    <w:rsid w:val="00896500"/>
    <w:rsid w:val="008A75C7"/>
    <w:rsid w:val="008B5BA9"/>
    <w:rsid w:val="008B70FF"/>
    <w:rsid w:val="008C11A9"/>
    <w:rsid w:val="008C37FE"/>
    <w:rsid w:val="008D2D40"/>
    <w:rsid w:val="008E1A98"/>
    <w:rsid w:val="008F7953"/>
    <w:rsid w:val="0090659E"/>
    <w:rsid w:val="00914776"/>
    <w:rsid w:val="00916F25"/>
    <w:rsid w:val="00916F67"/>
    <w:rsid w:val="00921BD7"/>
    <w:rsid w:val="00923D38"/>
    <w:rsid w:val="009254D3"/>
    <w:rsid w:val="00931494"/>
    <w:rsid w:val="00933A71"/>
    <w:rsid w:val="0094018B"/>
    <w:rsid w:val="009516DB"/>
    <w:rsid w:val="00951723"/>
    <w:rsid w:val="009519BF"/>
    <w:rsid w:val="00964160"/>
    <w:rsid w:val="009646A5"/>
    <w:rsid w:val="00971D1D"/>
    <w:rsid w:val="00972266"/>
    <w:rsid w:val="00973FBC"/>
    <w:rsid w:val="009866B0"/>
    <w:rsid w:val="00992762"/>
    <w:rsid w:val="009A261F"/>
    <w:rsid w:val="009A62B3"/>
    <w:rsid w:val="009A7D9B"/>
    <w:rsid w:val="009B3C90"/>
    <w:rsid w:val="009B3EBE"/>
    <w:rsid w:val="009B6BD8"/>
    <w:rsid w:val="009B7A31"/>
    <w:rsid w:val="009C3DAD"/>
    <w:rsid w:val="009C7CB8"/>
    <w:rsid w:val="009C7F00"/>
    <w:rsid w:val="009D38EE"/>
    <w:rsid w:val="009E34E3"/>
    <w:rsid w:val="009E56CD"/>
    <w:rsid w:val="009F1565"/>
    <w:rsid w:val="009F3B66"/>
    <w:rsid w:val="00A0496D"/>
    <w:rsid w:val="00A04ACE"/>
    <w:rsid w:val="00A07E8D"/>
    <w:rsid w:val="00A11EF5"/>
    <w:rsid w:val="00A17735"/>
    <w:rsid w:val="00A1780A"/>
    <w:rsid w:val="00A17B90"/>
    <w:rsid w:val="00A24864"/>
    <w:rsid w:val="00A24A4E"/>
    <w:rsid w:val="00A26B79"/>
    <w:rsid w:val="00A27E5F"/>
    <w:rsid w:val="00A41303"/>
    <w:rsid w:val="00A41D70"/>
    <w:rsid w:val="00A44699"/>
    <w:rsid w:val="00A44E9D"/>
    <w:rsid w:val="00A44F1E"/>
    <w:rsid w:val="00A45909"/>
    <w:rsid w:val="00A50483"/>
    <w:rsid w:val="00A6538D"/>
    <w:rsid w:val="00A75155"/>
    <w:rsid w:val="00A9605E"/>
    <w:rsid w:val="00AA68E2"/>
    <w:rsid w:val="00AB100F"/>
    <w:rsid w:val="00AB562C"/>
    <w:rsid w:val="00AD311A"/>
    <w:rsid w:val="00AD4F9D"/>
    <w:rsid w:val="00AE2C67"/>
    <w:rsid w:val="00AE4B0F"/>
    <w:rsid w:val="00AF0CA0"/>
    <w:rsid w:val="00AF4FF6"/>
    <w:rsid w:val="00AF729B"/>
    <w:rsid w:val="00B02C1E"/>
    <w:rsid w:val="00B06808"/>
    <w:rsid w:val="00B14BE2"/>
    <w:rsid w:val="00B15773"/>
    <w:rsid w:val="00B17F4C"/>
    <w:rsid w:val="00B247A8"/>
    <w:rsid w:val="00B27BF1"/>
    <w:rsid w:val="00B44006"/>
    <w:rsid w:val="00B51914"/>
    <w:rsid w:val="00B6240A"/>
    <w:rsid w:val="00B62480"/>
    <w:rsid w:val="00B74AA3"/>
    <w:rsid w:val="00B76147"/>
    <w:rsid w:val="00B9120E"/>
    <w:rsid w:val="00B95022"/>
    <w:rsid w:val="00B95362"/>
    <w:rsid w:val="00B95776"/>
    <w:rsid w:val="00BA0231"/>
    <w:rsid w:val="00BA0986"/>
    <w:rsid w:val="00BB6D00"/>
    <w:rsid w:val="00BC31F0"/>
    <w:rsid w:val="00BC4906"/>
    <w:rsid w:val="00BC4E79"/>
    <w:rsid w:val="00BC6486"/>
    <w:rsid w:val="00BC7751"/>
    <w:rsid w:val="00BD3042"/>
    <w:rsid w:val="00BD396F"/>
    <w:rsid w:val="00BD6FC1"/>
    <w:rsid w:val="00BF44E4"/>
    <w:rsid w:val="00BF61A5"/>
    <w:rsid w:val="00C06457"/>
    <w:rsid w:val="00C0680D"/>
    <w:rsid w:val="00C123A1"/>
    <w:rsid w:val="00C170E2"/>
    <w:rsid w:val="00C17247"/>
    <w:rsid w:val="00C20B13"/>
    <w:rsid w:val="00C2647D"/>
    <w:rsid w:val="00C27CC4"/>
    <w:rsid w:val="00C36B6C"/>
    <w:rsid w:val="00C4044D"/>
    <w:rsid w:val="00C40C7C"/>
    <w:rsid w:val="00C52061"/>
    <w:rsid w:val="00C52EF0"/>
    <w:rsid w:val="00C53F1F"/>
    <w:rsid w:val="00C640EA"/>
    <w:rsid w:val="00C674BB"/>
    <w:rsid w:val="00C74C74"/>
    <w:rsid w:val="00C76BDF"/>
    <w:rsid w:val="00C77B43"/>
    <w:rsid w:val="00C949BF"/>
    <w:rsid w:val="00CA7A55"/>
    <w:rsid w:val="00CB2378"/>
    <w:rsid w:val="00CB721E"/>
    <w:rsid w:val="00CD59DB"/>
    <w:rsid w:val="00CD7FFB"/>
    <w:rsid w:val="00CE016B"/>
    <w:rsid w:val="00CE2951"/>
    <w:rsid w:val="00CE2C94"/>
    <w:rsid w:val="00CF05DB"/>
    <w:rsid w:val="00CF43AF"/>
    <w:rsid w:val="00D0435A"/>
    <w:rsid w:val="00D078D4"/>
    <w:rsid w:val="00D16CEF"/>
    <w:rsid w:val="00D16EF0"/>
    <w:rsid w:val="00D20599"/>
    <w:rsid w:val="00D228D3"/>
    <w:rsid w:val="00D254D1"/>
    <w:rsid w:val="00D263EA"/>
    <w:rsid w:val="00D33A41"/>
    <w:rsid w:val="00D55505"/>
    <w:rsid w:val="00D57052"/>
    <w:rsid w:val="00D67EC0"/>
    <w:rsid w:val="00D72981"/>
    <w:rsid w:val="00D85BA7"/>
    <w:rsid w:val="00DA2874"/>
    <w:rsid w:val="00DB40D0"/>
    <w:rsid w:val="00DD1396"/>
    <w:rsid w:val="00DE2B2F"/>
    <w:rsid w:val="00DE347C"/>
    <w:rsid w:val="00DE48D6"/>
    <w:rsid w:val="00DF08A8"/>
    <w:rsid w:val="00DF3300"/>
    <w:rsid w:val="00DF36F4"/>
    <w:rsid w:val="00E018D8"/>
    <w:rsid w:val="00E02A49"/>
    <w:rsid w:val="00E04380"/>
    <w:rsid w:val="00E14947"/>
    <w:rsid w:val="00E16EA3"/>
    <w:rsid w:val="00E24499"/>
    <w:rsid w:val="00E24A43"/>
    <w:rsid w:val="00E31004"/>
    <w:rsid w:val="00E337E9"/>
    <w:rsid w:val="00E47DAA"/>
    <w:rsid w:val="00E502D9"/>
    <w:rsid w:val="00E51170"/>
    <w:rsid w:val="00E53FE6"/>
    <w:rsid w:val="00E54A09"/>
    <w:rsid w:val="00E60972"/>
    <w:rsid w:val="00E62EEB"/>
    <w:rsid w:val="00E6643B"/>
    <w:rsid w:val="00E66798"/>
    <w:rsid w:val="00E679AE"/>
    <w:rsid w:val="00E736A0"/>
    <w:rsid w:val="00E74D4F"/>
    <w:rsid w:val="00E83D09"/>
    <w:rsid w:val="00E936F8"/>
    <w:rsid w:val="00EA0240"/>
    <w:rsid w:val="00EA2A16"/>
    <w:rsid w:val="00EA4414"/>
    <w:rsid w:val="00EA7416"/>
    <w:rsid w:val="00EB0997"/>
    <w:rsid w:val="00EB0B79"/>
    <w:rsid w:val="00ED49BB"/>
    <w:rsid w:val="00EE14B8"/>
    <w:rsid w:val="00EE231C"/>
    <w:rsid w:val="00EE5FB0"/>
    <w:rsid w:val="00EE6717"/>
    <w:rsid w:val="00EF06C5"/>
    <w:rsid w:val="00EF2C19"/>
    <w:rsid w:val="00EF4103"/>
    <w:rsid w:val="00EF7035"/>
    <w:rsid w:val="00F148FB"/>
    <w:rsid w:val="00F14DBA"/>
    <w:rsid w:val="00F17E3D"/>
    <w:rsid w:val="00F35D06"/>
    <w:rsid w:val="00F42CD7"/>
    <w:rsid w:val="00F44545"/>
    <w:rsid w:val="00F45179"/>
    <w:rsid w:val="00F47332"/>
    <w:rsid w:val="00F47F44"/>
    <w:rsid w:val="00F5313A"/>
    <w:rsid w:val="00F5581B"/>
    <w:rsid w:val="00F55B95"/>
    <w:rsid w:val="00F70495"/>
    <w:rsid w:val="00F71B22"/>
    <w:rsid w:val="00F72B44"/>
    <w:rsid w:val="00F72BE1"/>
    <w:rsid w:val="00F73108"/>
    <w:rsid w:val="00F764E1"/>
    <w:rsid w:val="00F822D6"/>
    <w:rsid w:val="00F833DE"/>
    <w:rsid w:val="00F9329D"/>
    <w:rsid w:val="00F9410E"/>
    <w:rsid w:val="00F948E5"/>
    <w:rsid w:val="00FB11FC"/>
    <w:rsid w:val="00FB3F04"/>
    <w:rsid w:val="00FC6056"/>
    <w:rsid w:val="00FD218B"/>
    <w:rsid w:val="00FD4D3B"/>
    <w:rsid w:val="00FF2335"/>
    <w:rsid w:val="00FF24BC"/>
    <w:rsid w:val="00FF3E53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C1178"/>
  <w15:docId w15:val="{E877E246-5088-464D-88B4-EDE0C848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3A1D"/>
    <w:rPr>
      <w:sz w:val="24"/>
      <w:szCs w:val="24"/>
    </w:rPr>
  </w:style>
  <w:style w:type="paragraph" w:styleId="2">
    <w:name w:val="heading 2"/>
    <w:basedOn w:val="a"/>
    <w:next w:val="a"/>
    <w:qFormat/>
    <w:rsid w:val="00B95022"/>
    <w:pPr>
      <w:keepNext/>
      <w:spacing w:line="240" w:lineRule="atLeast"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113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6E113C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9C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46938"/>
  </w:style>
  <w:style w:type="paragraph" w:styleId="a8">
    <w:name w:val="Body Text Indent"/>
    <w:basedOn w:val="a"/>
    <w:link w:val="a9"/>
    <w:rsid w:val="00494A75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494A75"/>
  </w:style>
  <w:style w:type="paragraph" w:styleId="aa">
    <w:name w:val="Plain Text"/>
    <w:basedOn w:val="a"/>
    <w:link w:val="ab"/>
    <w:uiPriority w:val="99"/>
    <w:unhideWhenUsed/>
    <w:rsid w:val="0096416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964160"/>
    <w:rPr>
      <w:rFonts w:ascii="Consolas" w:eastAsia="Calibri" w:hAnsi="Consolas"/>
      <w:sz w:val="21"/>
      <w:szCs w:val="21"/>
      <w:lang w:eastAsia="en-US"/>
    </w:rPr>
  </w:style>
  <w:style w:type="paragraph" w:styleId="ac">
    <w:name w:val="List Paragraph"/>
    <w:basedOn w:val="a"/>
    <w:uiPriority w:val="34"/>
    <w:qFormat/>
    <w:rsid w:val="00BA0231"/>
    <w:pPr>
      <w:ind w:left="720"/>
      <w:contextualSpacing/>
    </w:pPr>
    <w:rPr>
      <w:rFonts w:ascii="Arial" w:hAnsi="Arial"/>
      <w:b/>
    </w:rPr>
  </w:style>
  <w:style w:type="character" w:customStyle="1" w:styleId="a5">
    <w:name w:val="Нижний колонтитул Знак"/>
    <w:basedOn w:val="a0"/>
    <w:link w:val="a4"/>
    <w:uiPriority w:val="99"/>
    <w:rsid w:val="00F35D06"/>
    <w:rPr>
      <w:sz w:val="24"/>
      <w:szCs w:val="24"/>
    </w:rPr>
  </w:style>
  <w:style w:type="paragraph" w:customStyle="1" w:styleId="1">
    <w:name w:val="Абзац списка1"/>
    <w:basedOn w:val="a"/>
    <w:rsid w:val="0005044B"/>
    <w:pPr>
      <w:ind w:left="720"/>
    </w:pPr>
    <w:rPr>
      <w:rFonts w:ascii="Arial" w:hAnsi="Arial"/>
      <w:b/>
    </w:rPr>
  </w:style>
  <w:style w:type="character" w:styleId="ad">
    <w:name w:val="Hyperlink"/>
    <w:basedOn w:val="a0"/>
    <w:rsid w:val="005A63A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01983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01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F5408-9C7B-478B-BDD4-DA4F42F0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2840</Words>
  <Characters>16192</Characters>
  <Application>Microsoft Office Word</Application>
  <DocSecurity>8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RFC</Company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subject/>
  <dc:creator>UK02</dc:creator>
  <cp:keywords/>
  <dc:description/>
  <cp:lastModifiedBy>Мозков Евгений</cp:lastModifiedBy>
  <cp:revision>17</cp:revision>
  <cp:lastPrinted>2012-09-18T09:25:00Z</cp:lastPrinted>
  <dcterms:created xsi:type="dcterms:W3CDTF">2022-07-12T06:48:00Z</dcterms:created>
  <dcterms:modified xsi:type="dcterms:W3CDTF">2023-07-06T08:55:00Z</dcterms:modified>
</cp:coreProperties>
</file>